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C2" w:rsidRPr="00D367DA" w:rsidRDefault="00890A4C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6203C2" w:rsidRPr="00642F2E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о реализации основной профессиональной образовательной программы среднего профессионального образования</w:t>
      </w:r>
      <w:r w:rsidRPr="00642F2E">
        <w:rPr>
          <w:rFonts w:eastAsia="SimSun"/>
          <w:b/>
          <w:bCs/>
          <w:kern w:val="28"/>
          <w:sz w:val="28"/>
          <w:szCs w:val="28"/>
          <w:lang w:eastAsia="hi-IN" w:bidi="hi-IN"/>
        </w:rPr>
        <w:t>, заявленной для государственной аккредитации образовательной деятельности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203C2" w:rsidRPr="007F303E" w:rsidRDefault="00427130" w:rsidP="006203C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Дизайн (по отраслям)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 xml:space="preserve">наименование основной образовательной программы </w:t>
      </w:r>
    </w:p>
    <w:p w:rsidR="00427130" w:rsidRDefault="00D847E0" w:rsidP="006203C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5</w:t>
      </w:r>
      <w:r w:rsidR="00427130">
        <w:rPr>
          <w:rFonts w:eastAsia="Calibri"/>
          <w:sz w:val="28"/>
          <w:szCs w:val="28"/>
          <w:u w:val="single"/>
          <w:lang w:eastAsia="en-US"/>
        </w:rPr>
        <w:t>4.02.01 Дизайн (по отраслям)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код и наименование профессии/специальности</w:t>
      </w:r>
    </w:p>
    <w:p w:rsidR="00323651" w:rsidRDefault="003660E4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Дизайнер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присваиваемая квалификация</w:t>
      </w:r>
    </w:p>
    <w:p w:rsidR="00323651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367DA">
        <w:rPr>
          <w:rFonts w:eastAsia="Calibri"/>
          <w:sz w:val="24"/>
          <w:szCs w:val="24"/>
          <w:lang w:eastAsia="en-US"/>
        </w:rPr>
        <w:t>__</w:t>
      </w:r>
      <w:r w:rsidR="000F0869" w:rsidRPr="00323651">
        <w:rPr>
          <w:rFonts w:eastAsia="Calibri"/>
          <w:sz w:val="28"/>
          <w:szCs w:val="28"/>
          <w:u w:val="single"/>
          <w:lang w:eastAsia="en-US"/>
        </w:rPr>
        <w:t xml:space="preserve">Автономное образовательное учреждение высшего </w:t>
      </w:r>
      <w:r w:rsidR="00323651" w:rsidRPr="00323651">
        <w:rPr>
          <w:rFonts w:eastAsia="Calibri"/>
          <w:sz w:val="28"/>
          <w:szCs w:val="28"/>
          <w:u w:val="single"/>
          <w:lang w:eastAsia="en-US"/>
        </w:rPr>
        <w:t>профессионального образования Ленинградской области «Государственный институт экономики, финансов, права и технологий»</w:t>
      </w:r>
      <w:r w:rsidRPr="00D367DA">
        <w:rPr>
          <w:rFonts w:eastAsia="Calibri"/>
          <w:sz w:val="24"/>
          <w:szCs w:val="24"/>
          <w:lang w:eastAsia="en-US"/>
        </w:rPr>
        <w:t>___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полное наименование организации, осуществляющей образовательную деятельность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совместно __</w:t>
      </w:r>
      <w:r w:rsidR="00323651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b/>
          <w:sz w:val="28"/>
          <w:szCs w:val="28"/>
          <w:lang w:eastAsia="en-US"/>
        </w:rPr>
        <w:t xml:space="preserve">__ </w:t>
      </w:r>
      <w:r w:rsidRPr="00D367DA">
        <w:rPr>
          <w:rFonts w:eastAsia="Calibri"/>
          <w:sz w:val="28"/>
          <w:szCs w:val="28"/>
          <w:lang w:eastAsia="en-US"/>
        </w:rPr>
        <w:t xml:space="preserve">с </w:t>
      </w: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</w:t>
      </w:r>
      <w:r w:rsidRPr="00D367DA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</w:t>
      </w:r>
      <w:r w:rsidRPr="00D367DA">
        <w:rPr>
          <w:rFonts w:eastAsia="Calibri"/>
          <w:sz w:val="22"/>
          <w:szCs w:val="22"/>
          <w:lang w:eastAsia="en-US"/>
        </w:rPr>
        <w:t xml:space="preserve">                                (да/нет)                           (полное наименование юридического лица)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</w:t>
      </w:r>
      <w:r w:rsidR="00323651">
        <w:rPr>
          <w:rFonts w:eastAsia="Calibri"/>
          <w:b/>
          <w:sz w:val="28"/>
          <w:szCs w:val="28"/>
          <w:lang w:eastAsia="en-US"/>
        </w:rPr>
        <w:t>____________________________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23651" w:rsidRDefault="006203C2" w:rsidP="0032365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орган</w:t>
      </w:r>
      <w:r w:rsidR="001F5D84">
        <w:rPr>
          <w:rFonts w:eastAsia="Calibri"/>
          <w:sz w:val="28"/>
          <w:szCs w:val="28"/>
          <w:lang w:eastAsia="en-US"/>
        </w:rPr>
        <w:t>а</w:t>
      </w:r>
      <w:r w:rsidRPr="00D367DA">
        <w:rPr>
          <w:rFonts w:eastAsia="Calibri"/>
          <w:sz w:val="28"/>
          <w:szCs w:val="28"/>
          <w:lang w:eastAsia="en-US"/>
        </w:rPr>
        <w:t>, осуществляющ</w:t>
      </w:r>
      <w:r w:rsidR="001F5D84">
        <w:rPr>
          <w:rFonts w:eastAsia="Calibri"/>
          <w:sz w:val="28"/>
          <w:szCs w:val="28"/>
          <w:lang w:eastAsia="en-US"/>
        </w:rPr>
        <w:t>его</w:t>
      </w:r>
      <w:r w:rsidRPr="00D367DA">
        <w:rPr>
          <w:rFonts w:eastAsia="Calibri"/>
          <w:sz w:val="28"/>
          <w:szCs w:val="28"/>
          <w:lang w:eastAsia="en-US"/>
        </w:rPr>
        <w:t xml:space="preserve"> подготовку кадров в интересах обороны и безопасности государства, обеспечения закон</w:t>
      </w:r>
      <w:r w:rsidR="00323651">
        <w:rPr>
          <w:rFonts w:eastAsia="Calibri"/>
          <w:sz w:val="28"/>
          <w:szCs w:val="28"/>
          <w:lang w:eastAsia="en-US"/>
        </w:rPr>
        <w:t>ности и правопорядка___</w:t>
      </w:r>
      <w:r w:rsidR="00890A4C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sz w:val="28"/>
          <w:szCs w:val="28"/>
          <w:lang w:eastAsia="en-US"/>
        </w:rPr>
        <w:t>__</w:t>
      </w:r>
      <w:r w:rsidR="00323651">
        <w:rPr>
          <w:rFonts w:eastAsia="Calibri"/>
          <w:sz w:val="28"/>
          <w:szCs w:val="28"/>
          <w:lang w:eastAsia="en-US"/>
        </w:rPr>
        <w:t xml:space="preserve"> </w:t>
      </w:r>
    </w:p>
    <w:p w:rsidR="006203C2" w:rsidRPr="00D367DA" w:rsidRDefault="00323651" w:rsidP="00323651">
      <w:pPr>
        <w:widowControl/>
        <w:autoSpaceDE/>
        <w:autoSpaceDN/>
        <w:adjustRightInd/>
        <w:ind w:left="920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203C2" w:rsidRPr="00D367DA">
        <w:rPr>
          <w:rFonts w:eastAsia="Calibri"/>
          <w:sz w:val="22"/>
          <w:szCs w:val="22"/>
          <w:lang w:eastAsia="en-US"/>
        </w:rPr>
        <w:t>(да/нет)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Раздел 1. Сведения о структуре основной образовательной программы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351" w:type="dxa"/>
        <w:jc w:val="center"/>
        <w:shd w:val="clear" w:color="auto" w:fill="FFFFFF"/>
        <w:tblLayout w:type="fixed"/>
        <w:tblLook w:val="0000"/>
      </w:tblPr>
      <w:tblGrid>
        <w:gridCol w:w="567"/>
        <w:gridCol w:w="10061"/>
        <w:gridCol w:w="2978"/>
        <w:gridCol w:w="1745"/>
      </w:tblGrid>
      <w:tr w:rsidR="00E31A66" w:rsidRPr="007530B0" w:rsidTr="003B4B42">
        <w:trPr>
          <w:trHeight w:val="30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rPr>
                <w:b/>
                <w:sz w:val="24"/>
                <w:szCs w:val="24"/>
                <w:lang w:val="fr-FR"/>
              </w:rPr>
            </w:pPr>
            <w:r w:rsidRPr="007530B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530B0">
              <w:rPr>
                <w:b/>
                <w:bCs/>
                <w:sz w:val="24"/>
                <w:szCs w:val="24"/>
              </w:rPr>
              <w:t>.Общая структура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E40555">
              <w:rPr>
                <w:b/>
                <w:sz w:val="24"/>
                <w:szCs w:val="24"/>
              </w:rPr>
              <w:t>Единица измерения</w:t>
            </w:r>
          </w:p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Значение сведений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Учебные циклы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530B0">
              <w:rPr>
                <w:bCs/>
                <w:sz w:val="24"/>
                <w:szCs w:val="24"/>
              </w:rPr>
              <w:t>профессиональные модули, междисциплинарные курсы, дисциплины</w:t>
            </w:r>
            <w:r>
              <w:rPr>
                <w:bCs/>
                <w:sz w:val="24"/>
                <w:szCs w:val="24"/>
              </w:rPr>
              <w:t>),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1058C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D25627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4644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rPr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Обязательная  часть учебных циклов,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1058CB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427130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3.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ind w:left="380" w:hanging="380"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Вариативная часть</w:t>
            </w:r>
            <w:r>
              <w:rPr>
                <w:bCs/>
                <w:sz w:val="24"/>
                <w:szCs w:val="24"/>
              </w:rPr>
              <w:t xml:space="preserve"> учебных цик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1058C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427130" w:rsidP="0042713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4.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>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1058C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427130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5.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Государственная итоговая аттестация</w:t>
            </w:r>
            <w:r>
              <w:rPr>
                <w:bCs/>
                <w:sz w:val="24"/>
                <w:szCs w:val="24"/>
              </w:rPr>
              <w:t>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180893" w:rsidRDefault="00E31A66" w:rsidP="001058C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D01DEA" w:rsidRDefault="00427130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6.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 xml:space="preserve">Общий объем </w:t>
            </w:r>
            <w:r>
              <w:rPr>
                <w:bCs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2722C6" w:rsidRDefault="00E31A66" w:rsidP="001058C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D01DEA" w:rsidRDefault="007F303E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7530B0">
              <w:rPr>
                <w:b/>
                <w:sz w:val="24"/>
                <w:szCs w:val="24"/>
              </w:rPr>
              <w:t>. Структура основной образовательной программы с учётом электронного обучения</w:t>
            </w:r>
            <w:r w:rsidRPr="00D367DA">
              <w:rPr>
                <w:b/>
                <w:sz w:val="22"/>
              </w:rPr>
              <w:t xml:space="preserve"> </w:t>
            </w:r>
            <w:r w:rsidRPr="002722C6">
              <w:rPr>
                <w:b/>
                <w:sz w:val="24"/>
                <w:szCs w:val="24"/>
              </w:rPr>
              <w:t>и дистанционных образовательных технологий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  <w:lang w:val="fr-FR"/>
              </w:rPr>
            </w:pP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Суммарная трудоёмкость </w:t>
            </w:r>
            <w:r>
              <w:rPr>
                <w:sz w:val="24"/>
                <w:szCs w:val="24"/>
              </w:rPr>
              <w:t xml:space="preserve">частей 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7530B0">
              <w:rPr>
                <w:sz w:val="24"/>
                <w:szCs w:val="24"/>
              </w:rPr>
              <w:t xml:space="preserve">  реализуем</w:t>
            </w:r>
            <w:r>
              <w:rPr>
                <w:sz w:val="24"/>
                <w:szCs w:val="24"/>
              </w:rPr>
              <w:t>ых</w:t>
            </w:r>
            <w:r w:rsidRPr="007530B0">
              <w:rPr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E31A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часы/ Недели/Зачетные единицы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1058CB" w:rsidRDefault="001058CB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частей </w:t>
            </w:r>
            <w:r>
              <w:rPr>
                <w:sz w:val="24"/>
                <w:szCs w:val="24"/>
              </w:rPr>
              <w:t xml:space="preserve">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>, реализуем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 с применением электронного обучения, дистанционных образовательных технологий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общей трудоемкости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E40555">
              <w:rPr>
                <w:sz w:val="24"/>
                <w:szCs w:val="24"/>
              </w:rPr>
              <w:t>%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1058CB" w:rsidRDefault="001058CB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2B5AA8" w:rsidRDefault="002B5AA8" w:rsidP="00B717FA">
      <w:pPr>
        <w:widowControl/>
        <w:ind w:firstLine="540"/>
        <w:jc w:val="both"/>
        <w:rPr>
          <w:b/>
          <w:sz w:val="28"/>
          <w:szCs w:val="28"/>
        </w:rPr>
      </w:pPr>
    </w:p>
    <w:p w:rsidR="00D25627" w:rsidRPr="008815B5" w:rsidRDefault="00D25627" w:rsidP="00D25627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9228D4">
        <w:rPr>
          <w:rFonts w:eastAsia="Calibri"/>
          <w:b/>
          <w:sz w:val="28"/>
          <w:szCs w:val="28"/>
          <w:lang w:eastAsia="en-US"/>
        </w:rPr>
        <w:t xml:space="preserve">Раздел 2. </w:t>
      </w:r>
      <w:r w:rsidRPr="008815B5">
        <w:rPr>
          <w:rFonts w:eastAsia="Calibri"/>
          <w:b/>
          <w:sz w:val="28"/>
          <w:szCs w:val="28"/>
          <w:lang w:eastAsia="en-US"/>
        </w:rPr>
        <w:t>Сведения о</w:t>
      </w:r>
      <w:r>
        <w:rPr>
          <w:rFonts w:eastAsia="Calibri"/>
          <w:b/>
          <w:sz w:val="28"/>
          <w:szCs w:val="28"/>
          <w:lang w:eastAsia="en-US"/>
        </w:rPr>
        <w:t>б</w:t>
      </w:r>
      <w:r w:rsidRPr="008815B5">
        <w:rPr>
          <w:rFonts w:eastAsia="Calibri"/>
          <w:b/>
          <w:sz w:val="28"/>
          <w:szCs w:val="28"/>
          <w:lang w:eastAsia="en-US"/>
        </w:rPr>
        <w:t xml:space="preserve"> основной образовательной программе</w:t>
      </w:r>
    </w:p>
    <w:p w:rsidR="00B717FA" w:rsidRDefault="00D25627" w:rsidP="00B717FA">
      <w:pPr>
        <w:widowControl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2.1.</w:t>
      </w:r>
      <w:r w:rsidR="00B717FA">
        <w:rPr>
          <w:b/>
          <w:sz w:val="28"/>
          <w:szCs w:val="28"/>
        </w:rPr>
        <w:t xml:space="preserve"> </w:t>
      </w:r>
      <w:r w:rsidR="00B717FA" w:rsidRPr="007511A4">
        <w:rPr>
          <w:b/>
          <w:sz w:val="28"/>
          <w:szCs w:val="28"/>
        </w:rPr>
        <w:t xml:space="preserve">Требования к результатам освоения </w:t>
      </w:r>
      <w:r w:rsidR="00B717FA">
        <w:rPr>
          <w:b/>
          <w:sz w:val="28"/>
          <w:szCs w:val="28"/>
        </w:rPr>
        <w:t xml:space="preserve">основной </w:t>
      </w:r>
      <w:r w:rsidR="00B717FA" w:rsidRPr="007511A4">
        <w:rPr>
          <w:b/>
          <w:sz w:val="28"/>
          <w:szCs w:val="28"/>
        </w:rPr>
        <w:t>образовательной программы</w:t>
      </w:r>
      <w:r w:rsidR="00B717FA">
        <w:rPr>
          <w:b/>
          <w:sz w:val="28"/>
          <w:szCs w:val="28"/>
        </w:rPr>
        <w:t xml:space="preserve"> (</w:t>
      </w:r>
      <w:r w:rsidR="00B717FA">
        <w:rPr>
          <w:b/>
          <w:bCs/>
          <w:sz w:val="28"/>
          <w:szCs w:val="28"/>
        </w:rPr>
        <w:t>программы подготовки специалистов среднего звена)</w:t>
      </w:r>
    </w:p>
    <w:p w:rsidR="00B717FA" w:rsidRPr="00A50450" w:rsidRDefault="00B717FA" w:rsidP="00B717FA">
      <w:pPr>
        <w:widowControl/>
        <w:ind w:firstLine="540"/>
        <w:jc w:val="both"/>
        <w:rPr>
          <w:b/>
          <w:sz w:val="18"/>
          <w:szCs w:val="18"/>
        </w:rPr>
      </w:pPr>
    </w:p>
    <w:tbl>
      <w:tblPr>
        <w:tblW w:w="159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1381"/>
        <w:gridCol w:w="1139"/>
        <w:gridCol w:w="1559"/>
        <w:gridCol w:w="991"/>
        <w:gridCol w:w="1552"/>
        <w:gridCol w:w="6"/>
        <w:gridCol w:w="13"/>
        <w:gridCol w:w="841"/>
        <w:gridCol w:w="1141"/>
        <w:gridCol w:w="1273"/>
        <w:gridCol w:w="17"/>
        <w:gridCol w:w="1535"/>
        <w:gridCol w:w="6"/>
        <w:gridCol w:w="11"/>
        <w:gridCol w:w="1134"/>
      </w:tblGrid>
      <w:tr w:rsidR="00F258BE" w:rsidRPr="007511A4" w:rsidTr="001C7357">
        <w:trPr>
          <w:trHeight w:val="347"/>
        </w:trPr>
        <w:tc>
          <w:tcPr>
            <w:tcW w:w="15995" w:type="dxa"/>
            <w:gridSpan w:val="16"/>
            <w:tcBorders>
              <w:bottom w:val="nil"/>
            </w:tcBorders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511A4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B801CF" w:rsidRPr="007511A4" w:rsidTr="00B801CF">
        <w:trPr>
          <w:trHeight w:val="3181"/>
        </w:trPr>
        <w:tc>
          <w:tcPr>
            <w:tcW w:w="3396" w:type="dxa"/>
            <w:tcBorders>
              <w:bottom w:val="nil"/>
            </w:tcBorders>
          </w:tcPr>
          <w:p w:rsidR="00C467A6" w:rsidRPr="00671DB5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1381" w:type="dxa"/>
          </w:tcPr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компетенции,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содержание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ОК-1…</w:t>
            </w:r>
          </w:p>
        </w:tc>
        <w:tc>
          <w:tcPr>
            <w:tcW w:w="1139" w:type="dxa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 1. </w:t>
            </w:r>
            <w:r w:rsidR="00C467A6" w:rsidRPr="00C06F2C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 w:rsidRPr="00B860A6">
              <w:rPr>
                <w:sz w:val="18"/>
                <w:szCs w:val="18"/>
              </w:rPr>
              <w:t xml:space="preserve">ОК 2. </w:t>
            </w:r>
            <w:r w:rsidR="00C467A6" w:rsidRPr="00B860A6">
              <w:rPr>
                <w:sz w:val="18"/>
                <w:szCs w:val="1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="00C467A6" w:rsidRPr="00C06F2C">
              <w:t>качество</w:t>
            </w:r>
          </w:p>
        </w:tc>
        <w:tc>
          <w:tcPr>
            <w:tcW w:w="991" w:type="dxa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3. </w:t>
            </w:r>
            <w:r w:rsidR="00C467A6" w:rsidRPr="00C06F2C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8" w:type="dxa"/>
            <w:gridSpan w:val="2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4. </w:t>
            </w:r>
            <w:r w:rsidR="00C467A6" w:rsidRPr="00C06F2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54" w:type="dxa"/>
            <w:gridSpan w:val="2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 w:rsidRPr="00B860A6">
              <w:rPr>
                <w:sz w:val="16"/>
                <w:szCs w:val="16"/>
              </w:rPr>
              <w:t xml:space="preserve">ОК 5. </w:t>
            </w:r>
            <w:r w:rsidR="00C467A6" w:rsidRPr="00B860A6">
              <w:rPr>
                <w:sz w:val="16"/>
                <w:szCs w:val="16"/>
              </w:rPr>
              <w:t xml:space="preserve">Использовать информационно-коммуникативные технологии в </w:t>
            </w:r>
            <w:r w:rsidR="00C467A6" w:rsidRPr="00C06F2C">
              <w:t>профессиональной деятельности</w:t>
            </w:r>
            <w:r w:rsidR="00C467A6" w:rsidRPr="00C06F2C">
              <w:rPr>
                <w:b/>
              </w:rPr>
              <w:t xml:space="preserve"> </w:t>
            </w:r>
          </w:p>
        </w:tc>
        <w:tc>
          <w:tcPr>
            <w:tcW w:w="1141" w:type="dxa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6. </w:t>
            </w:r>
            <w:r w:rsidR="00C467A6" w:rsidRPr="00C06F2C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3" w:type="dxa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7. </w:t>
            </w:r>
            <w:r w:rsidR="00C467A6" w:rsidRPr="00C06F2C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58" w:type="dxa"/>
            <w:gridSpan w:val="3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8. </w:t>
            </w:r>
            <w:r w:rsidR="00C467A6" w:rsidRPr="00C06F2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45" w:type="dxa"/>
            <w:gridSpan w:val="2"/>
            <w:textDirection w:val="btLr"/>
          </w:tcPr>
          <w:p w:rsidR="00C467A6" w:rsidRPr="00C06F2C" w:rsidRDefault="00537B06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>
              <w:t xml:space="preserve">ОК 9. </w:t>
            </w:r>
            <w:r w:rsidR="00C467A6" w:rsidRPr="00C06F2C">
              <w:t>Ориентироваться в условиях частой смены технологий в профессиональной деятельности</w:t>
            </w:r>
          </w:p>
          <w:p w:rsidR="00C467A6" w:rsidRPr="007511A4" w:rsidRDefault="00C467A6" w:rsidP="00537B0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F258BE" w:rsidRPr="00DB5702" w:rsidTr="001C7357">
        <w:trPr>
          <w:trHeight w:val="281"/>
        </w:trPr>
        <w:tc>
          <w:tcPr>
            <w:tcW w:w="15995" w:type="dxa"/>
            <w:gridSpan w:val="16"/>
          </w:tcPr>
          <w:p w:rsidR="00F258BE" w:rsidRPr="00DB5702" w:rsidRDefault="00F258BE" w:rsidP="003B4B42">
            <w:pPr>
              <w:widowControl/>
              <w:autoSpaceDE/>
              <w:autoSpaceDN/>
              <w:adjustRightInd/>
              <w:ind w:firstLine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16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660E4" w:rsidRPr="00DB5702" w:rsidTr="00B801CF">
        <w:tc>
          <w:tcPr>
            <w:tcW w:w="3396" w:type="dxa"/>
          </w:tcPr>
          <w:p w:rsidR="003660E4" w:rsidRPr="007511A4" w:rsidRDefault="003660E4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8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812C12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C01C1A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336D07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8D14F8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0A076F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DB5702" w:rsidTr="00B801CF">
        <w:tc>
          <w:tcPr>
            <w:tcW w:w="3396" w:type="dxa"/>
          </w:tcPr>
          <w:p w:rsidR="003660E4" w:rsidRPr="007511A4" w:rsidRDefault="003660E4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8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812C12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C01C1A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336D07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8D14F8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0A076F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DB5702" w:rsidTr="00B801CF">
        <w:tc>
          <w:tcPr>
            <w:tcW w:w="3396" w:type="dxa"/>
          </w:tcPr>
          <w:p w:rsidR="003660E4" w:rsidRPr="007511A4" w:rsidRDefault="003660E4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8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336D07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8D14F8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0A076F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660E4" w:rsidRPr="00DB5702" w:rsidTr="00B801CF">
        <w:tc>
          <w:tcPr>
            <w:tcW w:w="3396" w:type="dxa"/>
          </w:tcPr>
          <w:p w:rsidR="003660E4" w:rsidRPr="007511A4" w:rsidRDefault="003660E4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336D07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8D14F8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0A076F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Pr="00DB5702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58BE" w:rsidRPr="007511A4" w:rsidTr="001C7357">
        <w:tc>
          <w:tcPr>
            <w:tcW w:w="15995" w:type="dxa"/>
            <w:gridSpan w:val="16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16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основы </w:t>
            </w:r>
            <w:r>
              <w:rPr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B860A6" w:rsidRDefault="003660E4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Информационное обеспечение профессиональной деятельности</w:t>
            </w:r>
          </w:p>
        </w:tc>
        <w:tc>
          <w:tcPr>
            <w:tcW w:w="1381" w:type="dxa"/>
          </w:tcPr>
          <w:p w:rsidR="003660E4" w:rsidRPr="00B860A6" w:rsidRDefault="003660E4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71" w:type="dxa"/>
            <w:gridSpan w:val="3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gridSpan w:val="2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gridSpan w:val="3"/>
          </w:tcPr>
          <w:p w:rsidR="003660E4" w:rsidRDefault="003660E4" w:rsidP="003660E4">
            <w:pPr>
              <w:jc w:val="center"/>
            </w:pPr>
            <w:r w:rsidRPr="00D75BE6">
              <w:rPr>
                <w:sz w:val="24"/>
                <w:szCs w:val="24"/>
              </w:rPr>
              <w:t>+</w:t>
            </w:r>
          </w:p>
        </w:tc>
      </w:tr>
      <w:tr w:rsidR="00B860A6" w:rsidRPr="007511A4" w:rsidTr="006D7AAA">
        <w:trPr>
          <w:trHeight w:val="281"/>
        </w:trPr>
        <w:tc>
          <w:tcPr>
            <w:tcW w:w="15995" w:type="dxa"/>
            <w:gridSpan w:val="16"/>
          </w:tcPr>
          <w:p w:rsidR="00B860A6" w:rsidRPr="001A47C9" w:rsidRDefault="00B860A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13F46" w:rsidRPr="007511A4" w:rsidTr="001C7357">
        <w:tc>
          <w:tcPr>
            <w:tcW w:w="15995" w:type="dxa"/>
            <w:gridSpan w:val="16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113F46" w:rsidRPr="007511A4" w:rsidTr="001C7357">
        <w:tc>
          <w:tcPr>
            <w:tcW w:w="15995" w:type="dxa"/>
            <w:gridSpan w:val="16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113F46" w:rsidRPr="007511A4" w:rsidTr="001C7357">
        <w:tc>
          <w:tcPr>
            <w:tcW w:w="15995" w:type="dxa"/>
            <w:gridSpan w:val="16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3558AE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с основами перспективы 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 основами цветоведения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изобразительного искус</w:t>
            </w:r>
            <w:r w:rsidR="00D2562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421DF8" w:rsidRDefault="003660E4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F46703">
              <w:rPr>
                <w:sz w:val="24"/>
                <w:szCs w:val="24"/>
              </w:rPr>
              <w:t>+</w:t>
            </w:r>
          </w:p>
        </w:tc>
      </w:tr>
      <w:tr w:rsidR="001A47C9" w:rsidRPr="007511A4" w:rsidTr="001C7357">
        <w:tc>
          <w:tcPr>
            <w:tcW w:w="15995" w:type="dxa"/>
            <w:gridSpan w:val="16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801CF" w:rsidRPr="007511A4" w:rsidTr="00B801CF">
        <w:tc>
          <w:tcPr>
            <w:tcW w:w="3396" w:type="dxa"/>
          </w:tcPr>
          <w:p w:rsidR="001A47C9" w:rsidRPr="007511A4" w:rsidRDefault="00227388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ПМ.01 </w:t>
            </w:r>
            <w:r w:rsidR="006870D1"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</w:t>
            </w:r>
            <w:r w:rsidR="00D25627">
              <w:rPr>
                <w:sz w:val="24"/>
                <w:szCs w:val="24"/>
              </w:rPr>
              <w:t xml:space="preserve"> </w:t>
            </w:r>
            <w:r w:rsidR="006870D1">
              <w:rPr>
                <w:sz w:val="24"/>
                <w:szCs w:val="24"/>
              </w:rPr>
              <w:t>предметно-пространственных комплексов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Дизайн-проектирования (композиция,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макетирование, современные концепции в искус</w:t>
            </w:r>
            <w:r w:rsidR="00D2562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тве)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B801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01.02 Основы </w:t>
            </w:r>
            <w:r w:rsidR="00D25627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и компьютерной графики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B801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01.03 Методы расчета основных технико-экономических показателей </w:t>
            </w:r>
            <w:r>
              <w:rPr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AA61E6">
              <w:rPr>
                <w:sz w:val="24"/>
                <w:szCs w:val="24"/>
              </w:rPr>
              <w:t>+</w:t>
            </w:r>
          </w:p>
        </w:tc>
      </w:tr>
      <w:tr w:rsidR="00B801CF" w:rsidRPr="007511A4" w:rsidTr="00B801CF">
        <w:tc>
          <w:tcPr>
            <w:tcW w:w="3396" w:type="dxa"/>
          </w:tcPr>
          <w:p w:rsidR="00227388" w:rsidRPr="007511A4" w:rsidRDefault="00907D88" w:rsidP="00907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 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907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Выполнение художественно-конструкторских проектов в материале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3660E4" w:rsidRDefault="003660E4" w:rsidP="003660E4">
            <w:pPr>
              <w:jc w:val="center"/>
            </w:pPr>
            <w:r w:rsidRPr="006C2516">
              <w:rPr>
                <w:sz w:val="24"/>
                <w:szCs w:val="24"/>
              </w:rPr>
              <w:t>+</w:t>
            </w:r>
          </w:p>
        </w:tc>
      </w:tr>
      <w:tr w:rsidR="003660E4" w:rsidRPr="007511A4" w:rsidTr="00B801CF">
        <w:tc>
          <w:tcPr>
            <w:tcW w:w="3396" w:type="dxa"/>
          </w:tcPr>
          <w:p w:rsidR="003660E4" w:rsidRPr="007511A4" w:rsidRDefault="003660E4" w:rsidP="00B801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1381" w:type="dxa"/>
          </w:tcPr>
          <w:p w:rsidR="003660E4" w:rsidRPr="007511A4" w:rsidRDefault="003660E4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860" w:type="dxa"/>
            <w:gridSpan w:val="3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290" w:type="dxa"/>
            <w:gridSpan w:val="2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gridSpan w:val="3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8959A3">
              <w:rPr>
                <w:sz w:val="24"/>
                <w:szCs w:val="24"/>
              </w:rPr>
              <w:t>+</w:t>
            </w:r>
          </w:p>
        </w:tc>
      </w:tr>
    </w:tbl>
    <w:p w:rsidR="003B1C96" w:rsidRDefault="003B1C96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417"/>
        <w:gridCol w:w="1134"/>
        <w:gridCol w:w="1560"/>
        <w:gridCol w:w="992"/>
        <w:gridCol w:w="1559"/>
        <w:gridCol w:w="851"/>
        <w:gridCol w:w="1134"/>
        <w:gridCol w:w="1275"/>
        <w:gridCol w:w="1560"/>
        <w:gridCol w:w="1134"/>
      </w:tblGrid>
      <w:tr w:rsidR="003B1C96" w:rsidTr="003660E4">
        <w:trPr>
          <w:trHeight w:val="474"/>
        </w:trPr>
        <w:tc>
          <w:tcPr>
            <w:tcW w:w="3403" w:type="dxa"/>
          </w:tcPr>
          <w:p w:rsidR="003B1C96" w:rsidRPr="006D7AAA" w:rsidRDefault="00C75071" w:rsidP="00907D88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ПМ.0</w:t>
            </w:r>
            <w:r w:rsidR="00907D88">
              <w:rPr>
                <w:sz w:val="24"/>
                <w:szCs w:val="24"/>
              </w:rPr>
              <w:t>3 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1417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  <w:tc>
          <w:tcPr>
            <w:tcW w:w="1560" w:type="dxa"/>
          </w:tcPr>
          <w:p w:rsidR="003B1C96" w:rsidRDefault="003B1C96"/>
        </w:tc>
        <w:tc>
          <w:tcPr>
            <w:tcW w:w="992" w:type="dxa"/>
          </w:tcPr>
          <w:p w:rsidR="003B1C96" w:rsidRDefault="003B1C96"/>
        </w:tc>
        <w:tc>
          <w:tcPr>
            <w:tcW w:w="1559" w:type="dxa"/>
          </w:tcPr>
          <w:p w:rsidR="003B1C96" w:rsidRDefault="003B1C96"/>
        </w:tc>
        <w:tc>
          <w:tcPr>
            <w:tcW w:w="851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  <w:tc>
          <w:tcPr>
            <w:tcW w:w="1275" w:type="dxa"/>
          </w:tcPr>
          <w:p w:rsidR="003B1C96" w:rsidRDefault="003B1C96"/>
        </w:tc>
        <w:tc>
          <w:tcPr>
            <w:tcW w:w="1560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</w:tr>
      <w:tr w:rsidR="003660E4" w:rsidRPr="006D7AAA" w:rsidTr="003660E4">
        <w:trPr>
          <w:trHeight w:val="552"/>
        </w:trPr>
        <w:tc>
          <w:tcPr>
            <w:tcW w:w="3403" w:type="dxa"/>
          </w:tcPr>
          <w:p w:rsidR="003660E4" w:rsidRPr="006D7AAA" w:rsidRDefault="003660E4" w:rsidP="00907D88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03.01 Основы стандартизации,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сертификации и метрологии </w:t>
            </w:r>
            <w:r w:rsidRPr="006D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</w:tr>
      <w:tr w:rsidR="003660E4" w:rsidRPr="006D7AAA" w:rsidTr="003660E4">
        <w:trPr>
          <w:trHeight w:val="559"/>
        </w:trPr>
        <w:tc>
          <w:tcPr>
            <w:tcW w:w="3403" w:type="dxa"/>
          </w:tcPr>
          <w:p w:rsidR="003660E4" w:rsidRPr="006D7AAA" w:rsidRDefault="003660E4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 Основы управления качеством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43B95">
              <w:rPr>
                <w:sz w:val="24"/>
                <w:szCs w:val="24"/>
              </w:rPr>
              <w:t>+</w:t>
            </w:r>
          </w:p>
        </w:tc>
      </w:tr>
      <w:tr w:rsidR="003B1C96" w:rsidRPr="006D7AAA" w:rsidTr="003660E4">
        <w:tc>
          <w:tcPr>
            <w:tcW w:w="3403" w:type="dxa"/>
          </w:tcPr>
          <w:p w:rsidR="003B1C96" w:rsidRPr="006D7AAA" w:rsidRDefault="00907D88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Организация работы коллектива исполнителей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</w:tr>
      <w:tr w:rsidR="003660E4" w:rsidRPr="006D7AAA" w:rsidTr="003660E4">
        <w:tc>
          <w:tcPr>
            <w:tcW w:w="3403" w:type="dxa"/>
          </w:tcPr>
          <w:p w:rsidR="003660E4" w:rsidRDefault="00D25627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Основы менедж</w:t>
            </w:r>
            <w:r w:rsidR="003660E4">
              <w:rPr>
                <w:sz w:val="24"/>
                <w:szCs w:val="24"/>
              </w:rPr>
              <w:t>мента,</w:t>
            </w:r>
            <w:r>
              <w:rPr>
                <w:sz w:val="24"/>
                <w:szCs w:val="24"/>
              </w:rPr>
              <w:t xml:space="preserve"> </w:t>
            </w:r>
            <w:r w:rsidR="003660E4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E6319B">
              <w:rPr>
                <w:sz w:val="24"/>
                <w:szCs w:val="24"/>
              </w:rPr>
              <w:t>+</w:t>
            </w:r>
          </w:p>
        </w:tc>
      </w:tr>
      <w:tr w:rsidR="00907D88" w:rsidRPr="006D7AAA" w:rsidTr="003660E4">
        <w:trPr>
          <w:trHeight w:val="1113"/>
        </w:trPr>
        <w:tc>
          <w:tcPr>
            <w:tcW w:w="3403" w:type="dxa"/>
          </w:tcPr>
          <w:p w:rsidR="00907D88" w:rsidRDefault="00907D88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 Выполнение работ по одной или нескольким профессиям рабочих,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должностям служащих</w:t>
            </w:r>
          </w:p>
        </w:tc>
        <w:tc>
          <w:tcPr>
            <w:tcW w:w="1417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</w:tr>
      <w:tr w:rsidR="003660E4" w:rsidRPr="006D7AAA" w:rsidTr="003660E4">
        <w:tc>
          <w:tcPr>
            <w:tcW w:w="3403" w:type="dxa"/>
          </w:tcPr>
          <w:p w:rsidR="003660E4" w:rsidRDefault="003660E4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МДК.05.01 Теоретические основы профессиональной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F943FE">
              <w:rPr>
                <w:sz w:val="24"/>
                <w:szCs w:val="24"/>
              </w:rPr>
              <w:t>+</w:t>
            </w:r>
          </w:p>
        </w:tc>
      </w:tr>
      <w:tr w:rsidR="003B1C96" w:rsidRPr="006D7AAA" w:rsidTr="003660E4">
        <w:tc>
          <w:tcPr>
            <w:tcW w:w="3403" w:type="dxa"/>
          </w:tcPr>
          <w:p w:rsidR="003B1C96" w:rsidRPr="006D7AAA" w:rsidRDefault="00C75071">
            <w:pPr>
              <w:rPr>
                <w:b/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lastRenderedPageBreak/>
              <w:t>Вариативная часть циклов ОПОП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</w:tr>
      <w:tr w:rsidR="003B1C96" w:rsidRPr="006D7AAA" w:rsidTr="003660E4">
        <w:tc>
          <w:tcPr>
            <w:tcW w:w="3403" w:type="dxa"/>
          </w:tcPr>
          <w:p w:rsidR="003B1C96" w:rsidRPr="006D7AAA" w:rsidRDefault="00C75071" w:rsidP="00907D88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ПМ.06. </w:t>
            </w:r>
            <w:r w:rsidR="00907D88">
              <w:rPr>
                <w:sz w:val="24"/>
                <w:szCs w:val="24"/>
              </w:rPr>
              <w:t>Дизайн костюма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</w:tr>
      <w:tr w:rsidR="003660E4" w:rsidRPr="006D7AAA" w:rsidTr="003660E4">
        <w:tc>
          <w:tcPr>
            <w:tcW w:w="3403" w:type="dxa"/>
          </w:tcPr>
          <w:p w:rsidR="003660E4" w:rsidRPr="006D7AAA" w:rsidRDefault="003660E4" w:rsidP="00907D88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МДК.06.01 </w:t>
            </w:r>
            <w:r>
              <w:rPr>
                <w:sz w:val="24"/>
                <w:szCs w:val="24"/>
              </w:rPr>
              <w:t>Художественное проектирование костюма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592865">
              <w:rPr>
                <w:sz w:val="24"/>
                <w:szCs w:val="24"/>
              </w:rPr>
              <w:t>+</w:t>
            </w:r>
          </w:p>
        </w:tc>
      </w:tr>
      <w:tr w:rsidR="003660E4" w:rsidRPr="006D7AAA" w:rsidTr="003660E4">
        <w:tc>
          <w:tcPr>
            <w:tcW w:w="3403" w:type="dxa"/>
          </w:tcPr>
          <w:p w:rsidR="003660E4" w:rsidRPr="006D7AAA" w:rsidRDefault="003660E4" w:rsidP="00907D88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МДК.06.02. </w:t>
            </w:r>
            <w:r>
              <w:rPr>
                <w:sz w:val="24"/>
                <w:szCs w:val="24"/>
              </w:rPr>
              <w:t>Декоративная отделка и аксессуары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</w:tr>
      <w:tr w:rsidR="003660E4" w:rsidRPr="006D7AAA" w:rsidTr="003660E4">
        <w:tc>
          <w:tcPr>
            <w:tcW w:w="3403" w:type="dxa"/>
          </w:tcPr>
          <w:p w:rsidR="003660E4" w:rsidRPr="006D7AAA" w:rsidRDefault="003660E4" w:rsidP="00D92A69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МДК.06.03.</w:t>
            </w:r>
            <w:r>
              <w:rPr>
                <w:sz w:val="24"/>
                <w:szCs w:val="24"/>
              </w:rPr>
              <w:t>Инженерно-технологическое обеспечение дизайна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AB7890">
              <w:rPr>
                <w:sz w:val="24"/>
                <w:szCs w:val="24"/>
              </w:rPr>
              <w:t>+</w:t>
            </w:r>
          </w:p>
        </w:tc>
      </w:tr>
      <w:tr w:rsidR="00A32DFD" w:rsidRPr="006D7AAA" w:rsidTr="006D7AAA">
        <w:tc>
          <w:tcPr>
            <w:tcW w:w="16019" w:type="dxa"/>
            <w:gridSpan w:val="11"/>
          </w:tcPr>
          <w:p w:rsidR="00A32DFD" w:rsidRPr="006D7AAA" w:rsidRDefault="00A32DFD">
            <w:pPr>
              <w:rPr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t>4.Разделы</w:t>
            </w:r>
          </w:p>
        </w:tc>
      </w:tr>
      <w:tr w:rsidR="003660E4" w:rsidRPr="006D7AAA" w:rsidTr="006D7AAA">
        <w:tc>
          <w:tcPr>
            <w:tcW w:w="3403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417" w:type="dxa"/>
          </w:tcPr>
          <w:p w:rsidR="003660E4" w:rsidRPr="006D7AAA" w:rsidRDefault="003660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1E136E">
              <w:rPr>
                <w:sz w:val="24"/>
                <w:szCs w:val="24"/>
              </w:rPr>
              <w:t>+</w:t>
            </w:r>
          </w:p>
        </w:tc>
      </w:tr>
    </w:tbl>
    <w:p w:rsidR="003B1C96" w:rsidRDefault="003B1C96">
      <w:pPr>
        <w:rPr>
          <w:sz w:val="24"/>
          <w:szCs w:val="24"/>
        </w:rPr>
      </w:pPr>
    </w:p>
    <w:tbl>
      <w:tblPr>
        <w:tblW w:w="159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1355"/>
        <w:gridCol w:w="589"/>
        <w:gridCol w:w="36"/>
        <w:gridCol w:w="9"/>
        <w:gridCol w:w="667"/>
        <w:gridCol w:w="33"/>
        <w:gridCol w:w="9"/>
        <w:gridCol w:w="670"/>
        <w:gridCol w:w="30"/>
        <w:gridCol w:w="9"/>
        <w:gridCol w:w="531"/>
        <w:gridCol w:w="27"/>
        <w:gridCol w:w="12"/>
        <w:gridCol w:w="673"/>
        <w:gridCol w:w="24"/>
        <w:gridCol w:w="15"/>
        <w:gridCol w:w="531"/>
        <w:gridCol w:w="21"/>
        <w:gridCol w:w="18"/>
        <w:gridCol w:w="672"/>
        <w:gridCol w:w="18"/>
        <w:gridCol w:w="21"/>
        <w:gridCol w:w="815"/>
        <w:gridCol w:w="15"/>
        <w:gridCol w:w="24"/>
        <w:gridCol w:w="531"/>
        <w:gridCol w:w="12"/>
        <w:gridCol w:w="27"/>
        <w:gridCol w:w="1098"/>
        <w:gridCol w:w="9"/>
        <w:gridCol w:w="30"/>
        <w:gridCol w:w="1237"/>
        <w:gridCol w:w="9"/>
        <w:gridCol w:w="33"/>
        <w:gridCol w:w="1098"/>
        <w:gridCol w:w="130"/>
        <w:gridCol w:w="476"/>
        <w:gridCol w:w="1137"/>
      </w:tblGrid>
      <w:tr w:rsidR="00D92A69" w:rsidRPr="007511A4" w:rsidTr="0067055E">
        <w:trPr>
          <w:trHeight w:val="347"/>
        </w:trPr>
        <w:tc>
          <w:tcPr>
            <w:tcW w:w="15995" w:type="dxa"/>
            <w:gridSpan w:val="39"/>
            <w:tcBorders>
              <w:bottom w:val="nil"/>
            </w:tcBorders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67055E" w:rsidRPr="007511A4" w:rsidTr="003660E4">
        <w:trPr>
          <w:trHeight w:val="3181"/>
        </w:trPr>
        <w:tc>
          <w:tcPr>
            <w:tcW w:w="3344" w:type="dxa"/>
            <w:tcBorders>
              <w:bottom w:val="nil"/>
            </w:tcBorders>
          </w:tcPr>
          <w:p w:rsidR="00D92A69" w:rsidRPr="00671DB5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компетенции,</w:t>
            </w:r>
          </w:p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содержание</w:t>
            </w:r>
          </w:p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</w:t>
            </w:r>
          </w:p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 w:rsidRPr="007511A4">
              <w:rPr>
                <w:b/>
                <w:sz w:val="24"/>
                <w:szCs w:val="24"/>
              </w:rPr>
              <w:t>-1…</w:t>
            </w:r>
          </w:p>
        </w:tc>
        <w:tc>
          <w:tcPr>
            <w:tcW w:w="589" w:type="dxa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1.1. Проводить предпроектный анализ для разработки дизайн-проектов</w:t>
            </w:r>
          </w:p>
        </w:tc>
        <w:tc>
          <w:tcPr>
            <w:tcW w:w="712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1.2. Осуществлять процесс дизайнерского проектирования с учетом современных тенденций в области дизайна</w:t>
            </w:r>
          </w:p>
        </w:tc>
        <w:tc>
          <w:tcPr>
            <w:tcW w:w="712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1.3. Производить расчеты технико-экономического обоснования предлагаемого проекта</w:t>
            </w:r>
          </w:p>
        </w:tc>
        <w:tc>
          <w:tcPr>
            <w:tcW w:w="570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1.4. Разрабатывать колористическое решение дизайн-проекта</w:t>
            </w:r>
          </w:p>
        </w:tc>
        <w:tc>
          <w:tcPr>
            <w:tcW w:w="712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1.5. Выполнять эскизы с использованием различных графических средств и приемов</w:t>
            </w:r>
          </w:p>
        </w:tc>
        <w:tc>
          <w:tcPr>
            <w:tcW w:w="570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 xml:space="preserve">ПК 2.1. Применять материалы с учетом их формаобразующих средств </w:t>
            </w:r>
          </w:p>
        </w:tc>
        <w:tc>
          <w:tcPr>
            <w:tcW w:w="711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2.2. Выполнять эталонные образцы  объекта дизайна или его отдельные элементы в макете,материале</w:t>
            </w:r>
          </w:p>
        </w:tc>
        <w:tc>
          <w:tcPr>
            <w:tcW w:w="854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2.3. Разрабатывать конструкции изделия с учетом технологнии изготовления, выполнять технические чертежи</w:t>
            </w:r>
          </w:p>
        </w:tc>
        <w:tc>
          <w:tcPr>
            <w:tcW w:w="570" w:type="dxa"/>
            <w:gridSpan w:val="3"/>
            <w:textDirection w:val="btLr"/>
          </w:tcPr>
          <w:p w:rsidR="00D92A69" w:rsidRPr="007431FD" w:rsidRDefault="00995D7F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 xml:space="preserve">ПК 2.4. Разрабатывать технологическую карту изготовления изделия </w:t>
            </w:r>
          </w:p>
        </w:tc>
        <w:tc>
          <w:tcPr>
            <w:tcW w:w="1137" w:type="dxa"/>
            <w:gridSpan w:val="3"/>
            <w:textDirection w:val="btLr"/>
          </w:tcPr>
          <w:p w:rsidR="00D92A69" w:rsidRPr="007431FD" w:rsidRDefault="007431FD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3.1.Контролировать промышленную продукцию и предметно-пространственные комплексы  на предмет соответствия требованиям стандартизации и сертификации</w:t>
            </w:r>
          </w:p>
        </w:tc>
        <w:tc>
          <w:tcPr>
            <w:tcW w:w="1276" w:type="dxa"/>
            <w:gridSpan w:val="3"/>
            <w:textDirection w:val="btLr"/>
          </w:tcPr>
          <w:p w:rsidR="00D92A69" w:rsidRPr="007431FD" w:rsidRDefault="007431FD" w:rsidP="00D92A6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7431FD">
              <w:rPr>
                <w:sz w:val="16"/>
                <w:szCs w:val="16"/>
              </w:rPr>
              <w:t>ПК 3.2. Осуществлять авторский надзор за реализацией художественно-конструкторских решений пиизготовлении и доводке опытных образцов промышленной продукции,воплощением предметно-пространственных комплексов</w:t>
            </w:r>
          </w:p>
        </w:tc>
        <w:tc>
          <w:tcPr>
            <w:tcW w:w="1140" w:type="dxa"/>
            <w:gridSpan w:val="3"/>
            <w:textDirection w:val="btLr"/>
          </w:tcPr>
          <w:p w:rsidR="00D92A69" w:rsidRPr="00995D7F" w:rsidRDefault="007431FD" w:rsidP="00D92A69">
            <w:pPr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4.1.Составлять конкретные Задания для реализации дизайн-проекта на основе технологических карт</w:t>
            </w:r>
          </w:p>
        </w:tc>
        <w:tc>
          <w:tcPr>
            <w:tcW w:w="606" w:type="dxa"/>
            <w:gridSpan w:val="2"/>
            <w:textDirection w:val="btLr"/>
          </w:tcPr>
          <w:p w:rsidR="00D92A69" w:rsidRPr="00995D7F" w:rsidRDefault="007431FD" w:rsidP="00D92A69">
            <w:pPr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4.2. Планировать собственную деятельность</w:t>
            </w:r>
          </w:p>
        </w:tc>
        <w:tc>
          <w:tcPr>
            <w:tcW w:w="1137" w:type="dxa"/>
            <w:textDirection w:val="btLr"/>
          </w:tcPr>
          <w:p w:rsidR="00D92A69" w:rsidRPr="0067055E" w:rsidRDefault="007431FD" w:rsidP="00D92A69">
            <w:pPr>
              <w:widowControl/>
              <w:autoSpaceDE/>
              <w:autoSpaceDN/>
              <w:adjustRightInd/>
              <w:ind w:left="113" w:right="113"/>
              <w:rPr>
                <w:sz w:val="22"/>
                <w:szCs w:val="22"/>
              </w:rPr>
            </w:pPr>
            <w:r w:rsidRPr="0067055E">
              <w:rPr>
                <w:sz w:val="22"/>
                <w:szCs w:val="22"/>
              </w:rPr>
              <w:t xml:space="preserve">ПК4.3.Контролировать сроки и качества выполненых заданий </w:t>
            </w:r>
          </w:p>
        </w:tc>
      </w:tr>
      <w:tr w:rsidR="00D92A69" w:rsidRPr="00DB5702" w:rsidTr="0067055E">
        <w:trPr>
          <w:trHeight w:val="281"/>
        </w:trPr>
        <w:tc>
          <w:tcPr>
            <w:tcW w:w="15995" w:type="dxa"/>
            <w:gridSpan w:val="39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ind w:firstLine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67055E" w:rsidRPr="00DB5702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55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DB5702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55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DB5702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55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DB5702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55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DB5702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67055E" w:rsidRPr="007511A4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gridSpan w:val="2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92A69" w:rsidRPr="001A47C9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gridSpan w:val="2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1355" w:type="dxa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B860A6" w:rsidRDefault="003660E4" w:rsidP="0036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92A69" w:rsidRPr="00B860A6" w:rsidRDefault="003660E4" w:rsidP="0036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B860A6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92A69" w:rsidRPr="007511A4" w:rsidTr="0067055E">
        <w:trPr>
          <w:trHeight w:val="281"/>
        </w:trPr>
        <w:tc>
          <w:tcPr>
            <w:tcW w:w="15995" w:type="dxa"/>
            <w:gridSpan w:val="39"/>
          </w:tcPr>
          <w:p w:rsidR="00D92A69" w:rsidRPr="001A47C9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3660E4" w:rsidRPr="007511A4" w:rsidTr="003660E4">
        <w:tc>
          <w:tcPr>
            <w:tcW w:w="3344" w:type="dxa"/>
          </w:tcPr>
          <w:p w:rsidR="003660E4" w:rsidRPr="00421DF8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0A38F0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gridSpan w:val="3"/>
          </w:tcPr>
          <w:p w:rsidR="003660E4" w:rsidRDefault="003660E4" w:rsidP="003660E4">
            <w:pPr>
              <w:jc w:val="center"/>
            </w:pPr>
            <w:r w:rsidRPr="000A38F0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421DF8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421DF8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с основами перспективы 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421DF8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с основами цветоведения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421DF8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421DF8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изобразительного искуства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421DF8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3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1228" w:type="dxa"/>
            <w:gridSpan w:val="2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3660E4" w:rsidRDefault="003660E4" w:rsidP="003660E4">
            <w:pPr>
              <w:jc w:val="center"/>
            </w:pPr>
            <w:r w:rsidRPr="000D6F20">
              <w:rPr>
                <w:sz w:val="24"/>
                <w:szCs w:val="24"/>
              </w:rPr>
              <w:t>+</w:t>
            </w:r>
          </w:p>
        </w:tc>
      </w:tr>
      <w:tr w:rsidR="00D92A69" w:rsidRPr="007511A4" w:rsidTr="0067055E">
        <w:tc>
          <w:tcPr>
            <w:tcW w:w="15995" w:type="dxa"/>
            <w:gridSpan w:val="39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7055E" w:rsidRPr="007511A4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Разработка художественно-конструкторских (дизайнерских) проектов промышленной продукции,предметно-пространственных комплексов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Дизайн-проектирования (композиция,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макетирование, современные концепции в искус</w:t>
            </w:r>
            <w:r w:rsidR="00D2562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тве)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783E9D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783E9D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783E9D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783E9D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Default="003660E4" w:rsidP="003660E4">
            <w:pPr>
              <w:jc w:val="center"/>
            </w:pPr>
            <w:r w:rsidRPr="00783E9D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01.02 Основы </w:t>
            </w:r>
            <w:r w:rsidR="00D25627">
              <w:rPr>
                <w:sz w:val="24"/>
                <w:szCs w:val="24"/>
              </w:rPr>
              <w:lastRenderedPageBreak/>
              <w:t>проектной</w:t>
            </w:r>
            <w:r>
              <w:rPr>
                <w:sz w:val="24"/>
                <w:szCs w:val="24"/>
              </w:rPr>
              <w:t xml:space="preserve"> и компьютерной графики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F26C2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F26C2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F26C25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F26C25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Default="003660E4" w:rsidP="003660E4">
            <w:pPr>
              <w:jc w:val="center"/>
            </w:pPr>
            <w:r w:rsidRPr="00F26C25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01.03 Методы расчета основных технико-экономических показателей проектирования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30341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30341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303415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303415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Default="003660E4" w:rsidP="003660E4">
            <w:pPr>
              <w:jc w:val="center"/>
            </w:pPr>
            <w:r w:rsidRPr="00303415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055E" w:rsidRPr="007511A4" w:rsidTr="003660E4">
        <w:tc>
          <w:tcPr>
            <w:tcW w:w="3344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1355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92A69" w:rsidRPr="007511A4" w:rsidRDefault="00D92A69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Выполнение художественно-конструкторских проектов в материале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071FA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071FA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071FA5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071FA5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660E4" w:rsidRPr="007511A4" w:rsidTr="003660E4">
        <w:tc>
          <w:tcPr>
            <w:tcW w:w="3344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1355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:rsidR="003660E4" w:rsidRDefault="003660E4" w:rsidP="003660E4">
            <w:pPr>
              <w:jc w:val="center"/>
            </w:pPr>
            <w:r w:rsidRPr="0039363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39363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3660E4" w:rsidRDefault="003660E4" w:rsidP="003660E4">
            <w:pPr>
              <w:jc w:val="center"/>
            </w:pPr>
            <w:r w:rsidRPr="00393637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3"/>
          </w:tcPr>
          <w:p w:rsidR="003660E4" w:rsidRDefault="003660E4" w:rsidP="003660E4">
            <w:pPr>
              <w:jc w:val="center"/>
            </w:pPr>
            <w:r w:rsidRPr="00393637">
              <w:rPr>
                <w:sz w:val="24"/>
                <w:szCs w:val="24"/>
              </w:rPr>
              <w:t>+</w:t>
            </w:r>
          </w:p>
        </w:tc>
        <w:tc>
          <w:tcPr>
            <w:tcW w:w="712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3660E4" w:rsidRPr="007511A4" w:rsidRDefault="003660E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92A69" w:rsidRDefault="00D92A69" w:rsidP="00D92A69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276"/>
        <w:gridCol w:w="708"/>
        <w:gridCol w:w="709"/>
        <w:gridCol w:w="709"/>
        <w:gridCol w:w="567"/>
        <w:gridCol w:w="709"/>
        <w:gridCol w:w="567"/>
        <w:gridCol w:w="708"/>
        <w:gridCol w:w="851"/>
        <w:gridCol w:w="567"/>
        <w:gridCol w:w="1134"/>
        <w:gridCol w:w="1276"/>
        <w:gridCol w:w="1235"/>
        <w:gridCol w:w="466"/>
        <w:gridCol w:w="1134"/>
      </w:tblGrid>
      <w:tr w:rsidR="00D92A69" w:rsidTr="0067055E">
        <w:trPr>
          <w:trHeight w:val="474"/>
        </w:trPr>
        <w:tc>
          <w:tcPr>
            <w:tcW w:w="3403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 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1276" w:type="dxa"/>
          </w:tcPr>
          <w:p w:rsidR="00D92A69" w:rsidRDefault="00D92A69" w:rsidP="001D372E"/>
        </w:tc>
        <w:tc>
          <w:tcPr>
            <w:tcW w:w="708" w:type="dxa"/>
          </w:tcPr>
          <w:p w:rsidR="00D92A69" w:rsidRDefault="00D92A69" w:rsidP="001D372E"/>
        </w:tc>
        <w:tc>
          <w:tcPr>
            <w:tcW w:w="709" w:type="dxa"/>
          </w:tcPr>
          <w:p w:rsidR="00D92A69" w:rsidRDefault="00D92A69" w:rsidP="001D372E"/>
        </w:tc>
        <w:tc>
          <w:tcPr>
            <w:tcW w:w="709" w:type="dxa"/>
          </w:tcPr>
          <w:p w:rsidR="00D92A69" w:rsidRDefault="00D92A69" w:rsidP="001D372E"/>
        </w:tc>
        <w:tc>
          <w:tcPr>
            <w:tcW w:w="567" w:type="dxa"/>
          </w:tcPr>
          <w:p w:rsidR="00D92A69" w:rsidRDefault="00D92A69" w:rsidP="001D372E"/>
        </w:tc>
        <w:tc>
          <w:tcPr>
            <w:tcW w:w="709" w:type="dxa"/>
          </w:tcPr>
          <w:p w:rsidR="00D92A69" w:rsidRDefault="00D92A69" w:rsidP="001D372E"/>
        </w:tc>
        <w:tc>
          <w:tcPr>
            <w:tcW w:w="567" w:type="dxa"/>
          </w:tcPr>
          <w:p w:rsidR="00D92A69" w:rsidRDefault="00D92A69" w:rsidP="001D372E"/>
        </w:tc>
        <w:tc>
          <w:tcPr>
            <w:tcW w:w="708" w:type="dxa"/>
          </w:tcPr>
          <w:p w:rsidR="00D92A69" w:rsidRDefault="00D92A69" w:rsidP="001D372E"/>
        </w:tc>
        <w:tc>
          <w:tcPr>
            <w:tcW w:w="851" w:type="dxa"/>
          </w:tcPr>
          <w:p w:rsidR="00D92A69" w:rsidRDefault="00D92A69" w:rsidP="001D372E"/>
        </w:tc>
        <w:tc>
          <w:tcPr>
            <w:tcW w:w="567" w:type="dxa"/>
          </w:tcPr>
          <w:p w:rsidR="00D92A69" w:rsidRDefault="00D92A69" w:rsidP="001D372E"/>
        </w:tc>
        <w:tc>
          <w:tcPr>
            <w:tcW w:w="1134" w:type="dxa"/>
          </w:tcPr>
          <w:p w:rsidR="00D92A69" w:rsidRDefault="00D92A69" w:rsidP="001D372E"/>
        </w:tc>
        <w:tc>
          <w:tcPr>
            <w:tcW w:w="1276" w:type="dxa"/>
          </w:tcPr>
          <w:p w:rsidR="00D92A69" w:rsidRDefault="00D92A69" w:rsidP="001D372E"/>
        </w:tc>
        <w:tc>
          <w:tcPr>
            <w:tcW w:w="1235" w:type="dxa"/>
          </w:tcPr>
          <w:p w:rsidR="00D92A69" w:rsidRDefault="00D92A69" w:rsidP="001D372E"/>
        </w:tc>
        <w:tc>
          <w:tcPr>
            <w:tcW w:w="466" w:type="dxa"/>
          </w:tcPr>
          <w:p w:rsidR="00D92A69" w:rsidRDefault="00D92A69" w:rsidP="001D372E"/>
        </w:tc>
        <w:tc>
          <w:tcPr>
            <w:tcW w:w="1134" w:type="dxa"/>
          </w:tcPr>
          <w:p w:rsidR="00D92A69" w:rsidRDefault="00D92A69" w:rsidP="001D372E"/>
        </w:tc>
      </w:tr>
      <w:tr w:rsidR="003660E4" w:rsidRPr="006D7AAA" w:rsidTr="0067055E">
        <w:trPr>
          <w:trHeight w:val="552"/>
        </w:trPr>
        <w:tc>
          <w:tcPr>
            <w:tcW w:w="3403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>03.01 Основы стандартизации,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сертификации и метрологии </w:t>
            </w:r>
            <w:r w:rsidRPr="006D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DD0E4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660E4" w:rsidRDefault="003660E4" w:rsidP="003660E4">
            <w:pPr>
              <w:jc w:val="center"/>
            </w:pPr>
            <w:r w:rsidRPr="00DD0E48">
              <w:rPr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</w:tr>
      <w:tr w:rsidR="003660E4" w:rsidRPr="006D7AAA" w:rsidTr="0067055E">
        <w:trPr>
          <w:trHeight w:val="559"/>
        </w:trPr>
        <w:tc>
          <w:tcPr>
            <w:tcW w:w="3403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 Основы управления качеством</w:t>
            </w: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DD0E4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660E4" w:rsidRDefault="003660E4" w:rsidP="003660E4">
            <w:pPr>
              <w:jc w:val="center"/>
            </w:pPr>
            <w:r w:rsidRPr="00DD0E48">
              <w:rPr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</w:tr>
      <w:tr w:rsidR="00D92A69" w:rsidRPr="006D7AAA" w:rsidTr="0067055E">
        <w:tc>
          <w:tcPr>
            <w:tcW w:w="3403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Организация работы коллектива исполнителей</w:t>
            </w: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</w:tr>
      <w:tr w:rsidR="003660E4" w:rsidRPr="006D7AAA" w:rsidTr="0067055E">
        <w:tc>
          <w:tcPr>
            <w:tcW w:w="3403" w:type="dxa"/>
          </w:tcPr>
          <w:p w:rsidR="003660E4" w:rsidRDefault="00D25627" w:rsidP="001D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Основы менедж</w:t>
            </w:r>
            <w:r w:rsidR="003660E4">
              <w:rPr>
                <w:sz w:val="24"/>
                <w:szCs w:val="24"/>
              </w:rPr>
              <w:t>мента,</w:t>
            </w:r>
            <w:r>
              <w:rPr>
                <w:sz w:val="24"/>
                <w:szCs w:val="24"/>
              </w:rPr>
              <w:t xml:space="preserve"> </w:t>
            </w:r>
            <w:r w:rsidR="003660E4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660E4" w:rsidRDefault="003660E4" w:rsidP="003660E4">
            <w:pPr>
              <w:jc w:val="center"/>
            </w:pPr>
            <w:r w:rsidRPr="004378B4"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3660E4" w:rsidRDefault="003660E4" w:rsidP="003660E4">
            <w:pPr>
              <w:jc w:val="center"/>
            </w:pPr>
            <w:r w:rsidRPr="004378B4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0E4" w:rsidRDefault="003660E4" w:rsidP="003660E4">
            <w:pPr>
              <w:jc w:val="center"/>
            </w:pPr>
            <w:r w:rsidRPr="004378B4">
              <w:rPr>
                <w:sz w:val="24"/>
                <w:szCs w:val="24"/>
              </w:rPr>
              <w:t>+</w:t>
            </w:r>
          </w:p>
        </w:tc>
      </w:tr>
      <w:tr w:rsidR="00D92A69" w:rsidRPr="006D7AAA" w:rsidTr="0067055E">
        <w:tc>
          <w:tcPr>
            <w:tcW w:w="3403" w:type="dxa"/>
          </w:tcPr>
          <w:p w:rsidR="00D92A69" w:rsidRDefault="00D92A69" w:rsidP="001D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ПМ.05 Выполнение работ по </w:t>
            </w:r>
            <w:r>
              <w:rPr>
                <w:sz w:val="24"/>
                <w:szCs w:val="24"/>
              </w:rPr>
              <w:lastRenderedPageBreak/>
              <w:t>одной или нескольким профессиям рабочих,</w:t>
            </w:r>
            <w:r w:rsidR="00D2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должностям служащих</w:t>
            </w: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</w:tr>
      <w:tr w:rsidR="003660E4" w:rsidRPr="006D7AAA" w:rsidTr="0067055E">
        <w:tc>
          <w:tcPr>
            <w:tcW w:w="3403" w:type="dxa"/>
          </w:tcPr>
          <w:p w:rsidR="003660E4" w:rsidRDefault="003660E4" w:rsidP="001D3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МДК.05.01 Теоретические основы профессиональной деятельности</w:t>
            </w: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60E4" w:rsidRPr="006D7AAA" w:rsidRDefault="003660E4" w:rsidP="0036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60E4" w:rsidRDefault="003660E4" w:rsidP="003660E4">
            <w:pPr>
              <w:jc w:val="center"/>
            </w:pPr>
            <w:r w:rsidRPr="00D80B3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60E4" w:rsidRDefault="003660E4" w:rsidP="003660E4">
            <w:pPr>
              <w:jc w:val="center"/>
            </w:pPr>
            <w:r w:rsidRPr="00D80B3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60E4" w:rsidRPr="006D7AAA" w:rsidRDefault="003660E4" w:rsidP="001D372E">
            <w:pPr>
              <w:rPr>
                <w:sz w:val="24"/>
                <w:szCs w:val="24"/>
              </w:rPr>
            </w:pPr>
          </w:p>
        </w:tc>
      </w:tr>
      <w:tr w:rsidR="00D92A69" w:rsidRPr="006D7AAA" w:rsidTr="0067055E">
        <w:tc>
          <w:tcPr>
            <w:tcW w:w="3403" w:type="dxa"/>
          </w:tcPr>
          <w:p w:rsidR="00D92A69" w:rsidRPr="006D7AAA" w:rsidRDefault="00D92A69" w:rsidP="001D372E">
            <w:pPr>
              <w:rPr>
                <w:b/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</w:tr>
      <w:tr w:rsidR="00D92A69" w:rsidRPr="006D7AAA" w:rsidTr="0067055E">
        <w:tc>
          <w:tcPr>
            <w:tcW w:w="3403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ПМ.06. </w:t>
            </w:r>
            <w:r>
              <w:rPr>
                <w:sz w:val="24"/>
                <w:szCs w:val="24"/>
              </w:rPr>
              <w:t>Дизайн костюма</w:t>
            </w: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</w:p>
        </w:tc>
      </w:tr>
      <w:tr w:rsidR="00FA26C3" w:rsidRPr="006D7AAA" w:rsidTr="0067055E">
        <w:tc>
          <w:tcPr>
            <w:tcW w:w="3403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МДК.06.01 </w:t>
            </w:r>
            <w:r>
              <w:rPr>
                <w:sz w:val="24"/>
                <w:szCs w:val="24"/>
              </w:rPr>
              <w:t>Художественное проектирование костюма</w:t>
            </w: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</w:tr>
      <w:tr w:rsidR="00FA26C3" w:rsidRPr="006D7AAA" w:rsidTr="0067055E">
        <w:tc>
          <w:tcPr>
            <w:tcW w:w="3403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 xml:space="preserve">МДК.06.02. </w:t>
            </w:r>
            <w:r>
              <w:rPr>
                <w:sz w:val="24"/>
                <w:szCs w:val="24"/>
              </w:rPr>
              <w:t>Декоративная отделка и аксессуары</w:t>
            </w: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</w:tr>
      <w:tr w:rsidR="00FA26C3" w:rsidRPr="006D7AAA" w:rsidTr="0067055E">
        <w:tc>
          <w:tcPr>
            <w:tcW w:w="3403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МДК.06.03.</w:t>
            </w:r>
            <w:r>
              <w:rPr>
                <w:sz w:val="24"/>
                <w:szCs w:val="24"/>
              </w:rPr>
              <w:t>Инженерно-технологическое обеспечение дизайна</w:t>
            </w: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B44BB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</w:tr>
      <w:tr w:rsidR="00D92A69" w:rsidRPr="006D7AAA" w:rsidTr="001D372E">
        <w:tc>
          <w:tcPr>
            <w:tcW w:w="16019" w:type="dxa"/>
            <w:gridSpan w:val="16"/>
          </w:tcPr>
          <w:p w:rsidR="00D92A69" w:rsidRPr="006D7AAA" w:rsidRDefault="00D92A69" w:rsidP="001D372E">
            <w:pPr>
              <w:rPr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t>4.Разделы</w:t>
            </w:r>
          </w:p>
        </w:tc>
      </w:tr>
      <w:tr w:rsidR="00FA26C3" w:rsidRPr="006D7AAA" w:rsidTr="0067055E">
        <w:tc>
          <w:tcPr>
            <w:tcW w:w="3403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276" w:type="dxa"/>
          </w:tcPr>
          <w:p w:rsidR="00FA26C3" w:rsidRPr="006D7AAA" w:rsidRDefault="00FA26C3" w:rsidP="001D37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26C3" w:rsidRDefault="00FA26C3" w:rsidP="00FA26C3">
            <w:pPr>
              <w:jc w:val="center"/>
            </w:pPr>
            <w:r w:rsidRPr="005F33D0">
              <w:rPr>
                <w:sz w:val="24"/>
                <w:szCs w:val="24"/>
              </w:rPr>
              <w:t>+</w:t>
            </w:r>
          </w:p>
        </w:tc>
      </w:tr>
    </w:tbl>
    <w:p w:rsidR="00D92A69" w:rsidRPr="00C75071" w:rsidRDefault="00D92A69" w:rsidP="00D92A69">
      <w:pPr>
        <w:rPr>
          <w:sz w:val="24"/>
          <w:szCs w:val="24"/>
        </w:rPr>
      </w:pPr>
    </w:p>
    <w:p w:rsidR="00F258BE" w:rsidRPr="007511A4" w:rsidRDefault="00F258BE" w:rsidP="006203C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2.2</w:t>
      </w:r>
      <w:r w:rsidRPr="00D367DA">
        <w:rPr>
          <w:rFonts w:eastAsia="Calibri"/>
          <w:b/>
          <w:sz w:val="28"/>
          <w:szCs w:val="28"/>
          <w:lang w:eastAsia="en-US"/>
        </w:rPr>
        <w:t>. Сведения об особенностях реализации основной образовательной программы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11"/>
        <w:gridCol w:w="4056"/>
        <w:gridCol w:w="3590"/>
      </w:tblGrid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405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измерения/значение</w:t>
            </w:r>
          </w:p>
        </w:tc>
        <w:tc>
          <w:tcPr>
            <w:tcW w:w="359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5D8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электронного обучения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дистанционных образовательных технологий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6203C2" w:rsidRPr="00F36268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6268">
              <w:rPr>
                <w:rFonts w:eastAsia="Calibri"/>
                <w:sz w:val="24"/>
                <w:szCs w:val="24"/>
                <w:lang w:eastAsia="en-US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B77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кадровом обеспечении основной образовательной программы</w:t>
      </w:r>
    </w:p>
    <w:p w:rsidR="00A50450" w:rsidRPr="00D367DA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5116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000"/>
      </w:tblPr>
      <w:tblGrid>
        <w:gridCol w:w="568"/>
        <w:gridCol w:w="10773"/>
        <w:gridCol w:w="2314"/>
        <w:gridCol w:w="1370"/>
      </w:tblGrid>
      <w:tr w:rsidR="006203C2" w:rsidRPr="00D367DA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№ п/п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Наименование индикатора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Единица измерения/значение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Значение сведений</w:t>
            </w:r>
          </w:p>
        </w:tc>
      </w:tr>
      <w:tr w:rsidR="006203C2" w:rsidRPr="00D367DA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4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 xml:space="preserve">Численность педагогических работников, реализующих основную образовательную программу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A26C3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2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имеющих высшую и первую квалификационные категории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A26C3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3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с высшим образованием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A26C3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4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</w:t>
            </w:r>
            <w:r w:rsidRPr="00D10B76">
              <w:rPr>
                <w:sz w:val="24"/>
                <w:szCs w:val="24"/>
              </w:rPr>
              <w:t xml:space="preserve">  принимавших участие в   конкурсах педагогического и профессионального мастерства (региональных, всероссийских, международных</w:t>
            </w:r>
            <w:r w:rsidRPr="00D10B76">
              <w:t>)</w:t>
            </w:r>
            <w:r w:rsidR="008B1B7C" w:rsidRPr="00D10B76">
              <w:rPr>
                <w:sz w:val="24"/>
              </w:rPr>
              <w:t xml:space="preserve">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A26C3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5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D026FC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="006203C2" w:rsidRPr="00D10B76">
              <w:rPr>
                <w:sz w:val="24"/>
                <w:szCs w:val="24"/>
              </w:rPr>
              <w:t>педагогических работников,  занявших призовые места в   конкурсах педагогического и профессионального мастерства (региональных, всероссийских, международных</w:t>
            </w:r>
            <w:r w:rsidR="006203C2" w:rsidRPr="00D10B76">
              <w:t>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74109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D25627" w:rsidRDefault="00D25627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D25627" w:rsidRDefault="00D25627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D25627" w:rsidRDefault="00D25627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D25627" w:rsidRDefault="00D25627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D25627" w:rsidRDefault="00D25627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50450" w:rsidRPr="00D367DA" w:rsidRDefault="00A50450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  <w:r w:rsidRPr="00D367DA">
        <w:rPr>
          <w:b/>
          <w:sz w:val="28"/>
          <w:szCs w:val="28"/>
          <w:lang w:eastAsia="en-US"/>
        </w:rPr>
        <w:lastRenderedPageBreak/>
        <w:t xml:space="preserve">Раздел </w:t>
      </w:r>
      <w:r w:rsidR="00D25627">
        <w:rPr>
          <w:b/>
          <w:sz w:val="28"/>
          <w:szCs w:val="28"/>
          <w:lang w:eastAsia="en-US"/>
        </w:rPr>
        <w:t>4</w:t>
      </w:r>
      <w:r w:rsidRPr="00D367DA">
        <w:rPr>
          <w:b/>
          <w:sz w:val="28"/>
          <w:szCs w:val="28"/>
          <w:lang w:eastAsia="en-US"/>
        </w:rPr>
        <w:t>. Сведения о результатах государственной итоговой аттестации по основной образовательной программе</w:t>
      </w:r>
    </w:p>
    <w:p w:rsidR="00A50450" w:rsidRPr="00D367DA" w:rsidRDefault="00A50450" w:rsidP="00A50450">
      <w:pPr>
        <w:widowControl/>
        <w:autoSpaceDE/>
        <w:autoSpaceDN/>
        <w:adjustRightInd/>
        <w:ind w:left="735"/>
        <w:rPr>
          <w:sz w:val="28"/>
          <w:szCs w:val="28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4"/>
        <w:gridCol w:w="1733"/>
        <w:gridCol w:w="972"/>
        <w:gridCol w:w="952"/>
        <w:gridCol w:w="890"/>
        <w:gridCol w:w="863"/>
        <w:gridCol w:w="796"/>
        <w:gridCol w:w="910"/>
        <w:gridCol w:w="966"/>
        <w:gridCol w:w="981"/>
        <w:gridCol w:w="1219"/>
        <w:gridCol w:w="1251"/>
        <w:gridCol w:w="1266"/>
        <w:gridCol w:w="1172"/>
      </w:tblGrid>
      <w:tr w:rsidR="00A50450" w:rsidRPr="00D367DA" w:rsidTr="003B4B42">
        <w:trPr>
          <w:trHeight w:val="145"/>
          <w:jc w:val="center"/>
        </w:trPr>
        <w:tc>
          <w:tcPr>
            <w:tcW w:w="243" w:type="pct"/>
            <w:vMerge w:val="restar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167" w:type="pct"/>
            <w:gridSpan w:val="12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Вид государственных аттестационных испытаний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3B4B42">
        <w:trPr>
          <w:trHeight w:val="145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244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671" w:type="pct"/>
            <w:gridSpan w:val="4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Защита ВКР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FA26C3">
        <w:trPr>
          <w:trHeight w:val="2011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21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73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5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1256" w:type="pct"/>
            <w:gridSpan w:val="3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A50450" w:rsidRPr="00D367DA" w:rsidTr="00FA26C3">
        <w:trPr>
          <w:cantSplit/>
          <w:trHeight w:val="2541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shd w:val="clear" w:color="auto" w:fill="FFFFFF"/>
            <w:textDirection w:val="btLr"/>
            <w:vAlign w:val="center"/>
          </w:tcPr>
          <w:p w:rsidR="00A50450" w:rsidRPr="008B1B7C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03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94" w:type="pct"/>
            <w:shd w:val="clear" w:color="auto" w:fill="FFFFFF"/>
            <w:textDirection w:val="btL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7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2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оценки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34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31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9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  <w:r w:rsidRPr="00D367D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0450" w:rsidRPr="00D367DA" w:rsidTr="003B4B42">
        <w:trPr>
          <w:trHeight w:val="267"/>
          <w:jc w:val="center"/>
        </w:trPr>
        <w:tc>
          <w:tcPr>
            <w:tcW w:w="24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val="en-US" w:eastAsia="en-US"/>
              </w:rPr>
              <w:t>1</w:t>
            </w: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50450" w:rsidRPr="00D367DA" w:rsidTr="003B4B42">
        <w:trPr>
          <w:trHeight w:val="317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FA26C3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2013/2014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6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431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43%</w:t>
            </w:r>
          </w:p>
        </w:tc>
        <w:tc>
          <w:tcPr>
            <w:tcW w:w="399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52%</w:t>
            </w:r>
          </w:p>
        </w:tc>
      </w:tr>
      <w:tr w:rsidR="00A50450" w:rsidRPr="00D367DA" w:rsidTr="003B4B42">
        <w:trPr>
          <w:trHeight w:val="265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FA26C3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2012/2013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6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26%</w:t>
            </w:r>
          </w:p>
        </w:tc>
        <w:tc>
          <w:tcPr>
            <w:tcW w:w="431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43%</w:t>
            </w:r>
          </w:p>
        </w:tc>
        <w:tc>
          <w:tcPr>
            <w:tcW w:w="399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31%</w:t>
            </w:r>
          </w:p>
        </w:tc>
      </w:tr>
      <w:tr w:rsidR="00A50450" w:rsidRPr="00D367DA" w:rsidTr="003B4B42">
        <w:trPr>
          <w:trHeight w:val="268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674109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FA26C3">
              <w:rPr>
                <w:i/>
                <w:sz w:val="24"/>
                <w:szCs w:val="24"/>
              </w:rPr>
              <w:t>/201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6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26%</w:t>
            </w:r>
          </w:p>
        </w:tc>
        <w:tc>
          <w:tcPr>
            <w:tcW w:w="431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26%</w:t>
            </w:r>
          </w:p>
        </w:tc>
        <w:tc>
          <w:tcPr>
            <w:tcW w:w="399" w:type="pct"/>
            <w:shd w:val="clear" w:color="auto" w:fill="FFFFFF"/>
          </w:tcPr>
          <w:p w:rsidR="00A50450" w:rsidRPr="00D367DA" w:rsidRDefault="00FA26C3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48%</w:t>
            </w:r>
          </w:p>
        </w:tc>
      </w:tr>
    </w:tbl>
    <w:p w:rsidR="00A50450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D25627" w:rsidRDefault="00D25627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D25627">
        <w:rPr>
          <w:rFonts w:eastAsia="Calibri"/>
          <w:b/>
          <w:sz w:val="28"/>
          <w:szCs w:val="28"/>
          <w:lang w:eastAsia="en-US"/>
        </w:rPr>
        <w:t>5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контингенте обучающихся по основной  образовательной программе</w:t>
      </w:r>
    </w:p>
    <w:p w:rsidR="006203C2" w:rsidRPr="00D367DA" w:rsidRDefault="006203C2" w:rsidP="006203C2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78"/>
        <w:gridCol w:w="4536"/>
      </w:tblGrid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Количество обучающихся в текущем учебном году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Из них количество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обучающихся с ограниченными возможностями здоровья,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дети-инвалиды и инвалиды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FA26C3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21D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FA26C3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 xml:space="preserve">Очно-заочная форма    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Заочная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203C2" w:rsidRPr="00F630E1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30E1">
              <w:rPr>
                <w:sz w:val="24"/>
                <w:szCs w:val="24"/>
              </w:rPr>
              <w:t>Форма самообразования</w:t>
            </w:r>
          </w:p>
        </w:tc>
        <w:tc>
          <w:tcPr>
            <w:tcW w:w="4678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C60B91" w:rsidRDefault="00C60B91" w:rsidP="00C60B91">
      <w:pPr>
        <w:widowControl/>
        <w:adjustRightInd/>
        <w:spacing w:before="240"/>
        <w:jc w:val="both"/>
        <w:rPr>
          <w:sz w:val="24"/>
          <w:szCs w:val="24"/>
        </w:rPr>
      </w:pPr>
      <w:r w:rsidRPr="00C60B91">
        <w:rPr>
          <w:sz w:val="24"/>
          <w:szCs w:val="24"/>
        </w:rPr>
        <w:t>Дата заполнения «_____»____________20___г.</w:t>
      </w:r>
    </w:p>
    <w:p w:rsidR="00323651" w:rsidRDefault="00323651" w:rsidP="00C60B91">
      <w:pPr>
        <w:widowControl/>
        <w:adjustRightInd/>
        <w:spacing w:before="240"/>
        <w:jc w:val="both"/>
        <w:rPr>
          <w:sz w:val="24"/>
          <w:szCs w:val="24"/>
        </w:rPr>
      </w:pPr>
    </w:p>
    <w:p w:rsidR="00323651" w:rsidRPr="00323651" w:rsidRDefault="00323651" w:rsidP="00323651">
      <w:pPr>
        <w:widowControl/>
        <w:adjustRightInd/>
        <w:spacing w:before="24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Ковалев Владислав Романович</w:t>
      </w:r>
    </w:p>
    <w:sectPr w:rsidR="00323651" w:rsidRPr="00323651" w:rsidSect="009B221F">
      <w:headerReference w:type="first" r:id="rId8"/>
      <w:footerReference w:type="first" r:id="rId9"/>
      <w:footnotePr>
        <w:numRestart w:val="eachSect"/>
      </w:footnotePr>
      <w:pgSz w:w="16838" w:h="11906" w:orient="landscape" w:code="9"/>
      <w:pgMar w:top="1134" w:right="1134" w:bottom="567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00" w:rsidRDefault="005B1300">
      <w:r>
        <w:separator/>
      </w:r>
    </w:p>
  </w:endnote>
  <w:endnote w:type="continuationSeparator" w:id="1">
    <w:p w:rsidR="005B1300" w:rsidRDefault="005B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B" w:rsidRPr="00CC2E8A" w:rsidRDefault="001058CB" w:rsidP="00581EFF">
    <w:pPr>
      <w:pStyle w:val="a5"/>
      <w:spacing w:line="240" w:lineRule="auto"/>
      <w:jc w:val="left"/>
      <w:rPr>
        <w:sz w:val="16"/>
        <w:szCs w:val="16"/>
      </w:rPr>
    </w:pPr>
    <w:r>
      <w:rPr>
        <w:sz w:val="16"/>
        <w:szCs w:val="16"/>
      </w:rPr>
      <w:t>Сведения 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00" w:rsidRDefault="005B1300">
      <w:r>
        <w:separator/>
      </w:r>
    </w:p>
  </w:footnote>
  <w:footnote w:type="continuationSeparator" w:id="1">
    <w:p w:rsidR="005B1300" w:rsidRDefault="005B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B" w:rsidRDefault="001058CB" w:rsidP="007F303E">
    <w:pPr>
      <w:pStyle w:val="a3"/>
      <w:numPr>
        <w:ilvl w:val="0"/>
        <w:numId w:val="17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1">
    <w:nsid w:val="060E08A4"/>
    <w:multiLevelType w:val="hybridMultilevel"/>
    <w:tmpl w:val="0298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293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FC8"/>
    <w:multiLevelType w:val="hybridMultilevel"/>
    <w:tmpl w:val="B954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AD0"/>
    <w:multiLevelType w:val="hybridMultilevel"/>
    <w:tmpl w:val="9F1ED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E84D64E">
      <w:start w:val="1"/>
      <w:numFmt w:val="decimal"/>
      <w:lvlText w:val="%2."/>
      <w:lvlJc w:val="left"/>
      <w:pPr>
        <w:ind w:left="2148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12999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C04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930D1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A32"/>
    <w:multiLevelType w:val="multilevel"/>
    <w:tmpl w:val="9686FD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2B41C9"/>
    <w:multiLevelType w:val="hybridMultilevel"/>
    <w:tmpl w:val="F698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4A87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E1489A"/>
    <w:multiLevelType w:val="hybridMultilevel"/>
    <w:tmpl w:val="D8107B92"/>
    <w:lvl w:ilvl="0" w:tplc="36A020D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F13057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3EF642C"/>
    <w:multiLevelType w:val="hybridMultilevel"/>
    <w:tmpl w:val="E61E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92F"/>
    <w:multiLevelType w:val="hybridMultilevel"/>
    <w:tmpl w:val="698EE234"/>
    <w:lvl w:ilvl="0" w:tplc="F85C6B0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8E0842"/>
    <w:rsid w:val="0000418C"/>
    <w:rsid w:val="00004A31"/>
    <w:rsid w:val="00005676"/>
    <w:rsid w:val="000073CB"/>
    <w:rsid w:val="00007DCA"/>
    <w:rsid w:val="000143CD"/>
    <w:rsid w:val="000151F8"/>
    <w:rsid w:val="00015B7F"/>
    <w:rsid w:val="0001726A"/>
    <w:rsid w:val="00020409"/>
    <w:rsid w:val="00020B6B"/>
    <w:rsid w:val="000233F4"/>
    <w:rsid w:val="00024A0A"/>
    <w:rsid w:val="000305C8"/>
    <w:rsid w:val="0003152A"/>
    <w:rsid w:val="00031537"/>
    <w:rsid w:val="00032E5F"/>
    <w:rsid w:val="00033825"/>
    <w:rsid w:val="00040AE0"/>
    <w:rsid w:val="00042D42"/>
    <w:rsid w:val="0004537F"/>
    <w:rsid w:val="00046859"/>
    <w:rsid w:val="000510EE"/>
    <w:rsid w:val="00051E7D"/>
    <w:rsid w:val="00052D75"/>
    <w:rsid w:val="00053308"/>
    <w:rsid w:val="00056137"/>
    <w:rsid w:val="00056257"/>
    <w:rsid w:val="000579DB"/>
    <w:rsid w:val="0006097F"/>
    <w:rsid w:val="00061271"/>
    <w:rsid w:val="000619DA"/>
    <w:rsid w:val="00063AFE"/>
    <w:rsid w:val="00063D79"/>
    <w:rsid w:val="000640EE"/>
    <w:rsid w:val="0006475B"/>
    <w:rsid w:val="000715C3"/>
    <w:rsid w:val="00071D19"/>
    <w:rsid w:val="00072696"/>
    <w:rsid w:val="00074220"/>
    <w:rsid w:val="000755B6"/>
    <w:rsid w:val="00075BA5"/>
    <w:rsid w:val="00076992"/>
    <w:rsid w:val="0008729A"/>
    <w:rsid w:val="00087BF8"/>
    <w:rsid w:val="000908DD"/>
    <w:rsid w:val="00092833"/>
    <w:rsid w:val="0009622A"/>
    <w:rsid w:val="000A0AF9"/>
    <w:rsid w:val="000A22F5"/>
    <w:rsid w:val="000A2B4A"/>
    <w:rsid w:val="000A60C0"/>
    <w:rsid w:val="000A6AC2"/>
    <w:rsid w:val="000A7532"/>
    <w:rsid w:val="000A75D8"/>
    <w:rsid w:val="000B2258"/>
    <w:rsid w:val="000B3CA7"/>
    <w:rsid w:val="000B76C8"/>
    <w:rsid w:val="000C0764"/>
    <w:rsid w:val="000C2246"/>
    <w:rsid w:val="000C5715"/>
    <w:rsid w:val="000C7026"/>
    <w:rsid w:val="000C7620"/>
    <w:rsid w:val="000D05A9"/>
    <w:rsid w:val="000D17F3"/>
    <w:rsid w:val="000D3110"/>
    <w:rsid w:val="000D47EC"/>
    <w:rsid w:val="000D631F"/>
    <w:rsid w:val="000E1148"/>
    <w:rsid w:val="000E151D"/>
    <w:rsid w:val="000E2B6B"/>
    <w:rsid w:val="000E39BA"/>
    <w:rsid w:val="000F016E"/>
    <w:rsid w:val="000F0631"/>
    <w:rsid w:val="000F0869"/>
    <w:rsid w:val="000F0AFB"/>
    <w:rsid w:val="000F13E9"/>
    <w:rsid w:val="000F7751"/>
    <w:rsid w:val="0010519F"/>
    <w:rsid w:val="001058CB"/>
    <w:rsid w:val="001071EF"/>
    <w:rsid w:val="00110444"/>
    <w:rsid w:val="0011066B"/>
    <w:rsid w:val="0011117D"/>
    <w:rsid w:val="001129A8"/>
    <w:rsid w:val="00113F46"/>
    <w:rsid w:val="00120E0C"/>
    <w:rsid w:val="00122219"/>
    <w:rsid w:val="00125468"/>
    <w:rsid w:val="001256B0"/>
    <w:rsid w:val="00133843"/>
    <w:rsid w:val="00133FD8"/>
    <w:rsid w:val="00134221"/>
    <w:rsid w:val="001351D0"/>
    <w:rsid w:val="001354BC"/>
    <w:rsid w:val="00136349"/>
    <w:rsid w:val="00136EBB"/>
    <w:rsid w:val="00140CD0"/>
    <w:rsid w:val="00144164"/>
    <w:rsid w:val="00144FFA"/>
    <w:rsid w:val="00146A79"/>
    <w:rsid w:val="00151B1A"/>
    <w:rsid w:val="0015448F"/>
    <w:rsid w:val="00154A28"/>
    <w:rsid w:val="001556BC"/>
    <w:rsid w:val="00157F88"/>
    <w:rsid w:val="00161BC4"/>
    <w:rsid w:val="00163111"/>
    <w:rsid w:val="00164600"/>
    <w:rsid w:val="001654F7"/>
    <w:rsid w:val="001666EA"/>
    <w:rsid w:val="00167DD8"/>
    <w:rsid w:val="00175BC8"/>
    <w:rsid w:val="00176C3F"/>
    <w:rsid w:val="00176EDE"/>
    <w:rsid w:val="0018028B"/>
    <w:rsid w:val="00181A6A"/>
    <w:rsid w:val="00183854"/>
    <w:rsid w:val="00184983"/>
    <w:rsid w:val="001870A4"/>
    <w:rsid w:val="0018781A"/>
    <w:rsid w:val="00187EB2"/>
    <w:rsid w:val="001904E9"/>
    <w:rsid w:val="00190AFD"/>
    <w:rsid w:val="0019144B"/>
    <w:rsid w:val="001933CC"/>
    <w:rsid w:val="0019357C"/>
    <w:rsid w:val="00196CEC"/>
    <w:rsid w:val="0019783C"/>
    <w:rsid w:val="001A03A0"/>
    <w:rsid w:val="001A07BC"/>
    <w:rsid w:val="001A30B4"/>
    <w:rsid w:val="001A3BB8"/>
    <w:rsid w:val="001A3BE9"/>
    <w:rsid w:val="001A47C9"/>
    <w:rsid w:val="001A6B76"/>
    <w:rsid w:val="001B0112"/>
    <w:rsid w:val="001B113E"/>
    <w:rsid w:val="001B1B1F"/>
    <w:rsid w:val="001B222D"/>
    <w:rsid w:val="001B252D"/>
    <w:rsid w:val="001B40D5"/>
    <w:rsid w:val="001B4AD2"/>
    <w:rsid w:val="001B57C8"/>
    <w:rsid w:val="001B7B57"/>
    <w:rsid w:val="001C0138"/>
    <w:rsid w:val="001C1451"/>
    <w:rsid w:val="001C2528"/>
    <w:rsid w:val="001C324F"/>
    <w:rsid w:val="001C7357"/>
    <w:rsid w:val="001C7724"/>
    <w:rsid w:val="001D056D"/>
    <w:rsid w:val="001D12C9"/>
    <w:rsid w:val="001D1E44"/>
    <w:rsid w:val="001D1F05"/>
    <w:rsid w:val="001D2C90"/>
    <w:rsid w:val="001D372E"/>
    <w:rsid w:val="001E00FF"/>
    <w:rsid w:val="001E367F"/>
    <w:rsid w:val="001E37E7"/>
    <w:rsid w:val="001E3E95"/>
    <w:rsid w:val="001E43A6"/>
    <w:rsid w:val="001E64D6"/>
    <w:rsid w:val="001E69CE"/>
    <w:rsid w:val="001E7656"/>
    <w:rsid w:val="001F5D84"/>
    <w:rsid w:val="001F62F3"/>
    <w:rsid w:val="00200152"/>
    <w:rsid w:val="00200F4A"/>
    <w:rsid w:val="00201CA1"/>
    <w:rsid w:val="00204F86"/>
    <w:rsid w:val="00227388"/>
    <w:rsid w:val="00235113"/>
    <w:rsid w:val="00237D4A"/>
    <w:rsid w:val="00242267"/>
    <w:rsid w:val="00244657"/>
    <w:rsid w:val="00245ECC"/>
    <w:rsid w:val="00246D0B"/>
    <w:rsid w:val="00247C63"/>
    <w:rsid w:val="002513B8"/>
    <w:rsid w:val="00251436"/>
    <w:rsid w:val="00252739"/>
    <w:rsid w:val="00252769"/>
    <w:rsid w:val="00254BEE"/>
    <w:rsid w:val="00255D68"/>
    <w:rsid w:val="00256AEB"/>
    <w:rsid w:val="00256FA5"/>
    <w:rsid w:val="00260DBC"/>
    <w:rsid w:val="00262AB5"/>
    <w:rsid w:val="00264417"/>
    <w:rsid w:val="00264558"/>
    <w:rsid w:val="0026464C"/>
    <w:rsid w:val="00265ECD"/>
    <w:rsid w:val="002664AA"/>
    <w:rsid w:val="00270512"/>
    <w:rsid w:val="0027088D"/>
    <w:rsid w:val="00271EDA"/>
    <w:rsid w:val="00272EAD"/>
    <w:rsid w:val="002735DD"/>
    <w:rsid w:val="00273ADB"/>
    <w:rsid w:val="0027537E"/>
    <w:rsid w:val="00275CB3"/>
    <w:rsid w:val="00275FD3"/>
    <w:rsid w:val="002765E6"/>
    <w:rsid w:val="00281135"/>
    <w:rsid w:val="0028167E"/>
    <w:rsid w:val="002835FB"/>
    <w:rsid w:val="00291ABE"/>
    <w:rsid w:val="00293204"/>
    <w:rsid w:val="002934A8"/>
    <w:rsid w:val="002955FE"/>
    <w:rsid w:val="00295ECA"/>
    <w:rsid w:val="00297EA7"/>
    <w:rsid w:val="002A59DE"/>
    <w:rsid w:val="002B021B"/>
    <w:rsid w:val="002B091D"/>
    <w:rsid w:val="002B0C79"/>
    <w:rsid w:val="002B2F90"/>
    <w:rsid w:val="002B5AA8"/>
    <w:rsid w:val="002B68D9"/>
    <w:rsid w:val="002B6A26"/>
    <w:rsid w:val="002B6B52"/>
    <w:rsid w:val="002B6E33"/>
    <w:rsid w:val="002B6E61"/>
    <w:rsid w:val="002B791C"/>
    <w:rsid w:val="002B7A08"/>
    <w:rsid w:val="002C10F2"/>
    <w:rsid w:val="002C1B58"/>
    <w:rsid w:val="002C2AB9"/>
    <w:rsid w:val="002C3133"/>
    <w:rsid w:val="002C3458"/>
    <w:rsid w:val="002C4318"/>
    <w:rsid w:val="002C6636"/>
    <w:rsid w:val="002D0E1E"/>
    <w:rsid w:val="002D21F2"/>
    <w:rsid w:val="002D33D2"/>
    <w:rsid w:val="002D44EF"/>
    <w:rsid w:val="002D46B5"/>
    <w:rsid w:val="002D5A63"/>
    <w:rsid w:val="002D5D4A"/>
    <w:rsid w:val="002D6256"/>
    <w:rsid w:val="002D654B"/>
    <w:rsid w:val="002D6AB9"/>
    <w:rsid w:val="002D7766"/>
    <w:rsid w:val="002E2A92"/>
    <w:rsid w:val="002E4991"/>
    <w:rsid w:val="002E6899"/>
    <w:rsid w:val="002F1964"/>
    <w:rsid w:val="002F409D"/>
    <w:rsid w:val="002F5421"/>
    <w:rsid w:val="002F5B99"/>
    <w:rsid w:val="002F6ECD"/>
    <w:rsid w:val="002F7419"/>
    <w:rsid w:val="003041F6"/>
    <w:rsid w:val="00304547"/>
    <w:rsid w:val="00304E26"/>
    <w:rsid w:val="00304E7D"/>
    <w:rsid w:val="00305161"/>
    <w:rsid w:val="00306ECF"/>
    <w:rsid w:val="00307F97"/>
    <w:rsid w:val="003163C1"/>
    <w:rsid w:val="00317F45"/>
    <w:rsid w:val="0032102C"/>
    <w:rsid w:val="00323539"/>
    <w:rsid w:val="00323651"/>
    <w:rsid w:val="00324167"/>
    <w:rsid w:val="00327D78"/>
    <w:rsid w:val="0033015F"/>
    <w:rsid w:val="00331386"/>
    <w:rsid w:val="00331436"/>
    <w:rsid w:val="00331D2B"/>
    <w:rsid w:val="003341CD"/>
    <w:rsid w:val="003360C3"/>
    <w:rsid w:val="0033688C"/>
    <w:rsid w:val="00336930"/>
    <w:rsid w:val="003371CB"/>
    <w:rsid w:val="00342896"/>
    <w:rsid w:val="00342D5F"/>
    <w:rsid w:val="0034334E"/>
    <w:rsid w:val="00343DD2"/>
    <w:rsid w:val="0034536C"/>
    <w:rsid w:val="00345E66"/>
    <w:rsid w:val="00345F23"/>
    <w:rsid w:val="003475B7"/>
    <w:rsid w:val="00347A04"/>
    <w:rsid w:val="00350A38"/>
    <w:rsid w:val="003539E1"/>
    <w:rsid w:val="00353BF4"/>
    <w:rsid w:val="00360762"/>
    <w:rsid w:val="00360968"/>
    <w:rsid w:val="00360C74"/>
    <w:rsid w:val="00361F61"/>
    <w:rsid w:val="00362909"/>
    <w:rsid w:val="00363E68"/>
    <w:rsid w:val="003641C1"/>
    <w:rsid w:val="0036503C"/>
    <w:rsid w:val="003660E4"/>
    <w:rsid w:val="00366156"/>
    <w:rsid w:val="00367B98"/>
    <w:rsid w:val="00371BF8"/>
    <w:rsid w:val="003722E9"/>
    <w:rsid w:val="00372DF8"/>
    <w:rsid w:val="00375207"/>
    <w:rsid w:val="00375DAB"/>
    <w:rsid w:val="00376E3C"/>
    <w:rsid w:val="00380C06"/>
    <w:rsid w:val="003819E5"/>
    <w:rsid w:val="00384A65"/>
    <w:rsid w:val="00385334"/>
    <w:rsid w:val="00390FC3"/>
    <w:rsid w:val="003910A9"/>
    <w:rsid w:val="00392DB7"/>
    <w:rsid w:val="00393512"/>
    <w:rsid w:val="00394032"/>
    <w:rsid w:val="003952F6"/>
    <w:rsid w:val="00395472"/>
    <w:rsid w:val="003957D2"/>
    <w:rsid w:val="00395DF5"/>
    <w:rsid w:val="00396D10"/>
    <w:rsid w:val="00397DCC"/>
    <w:rsid w:val="003A1B3D"/>
    <w:rsid w:val="003A2B74"/>
    <w:rsid w:val="003A3499"/>
    <w:rsid w:val="003A42E7"/>
    <w:rsid w:val="003A7D48"/>
    <w:rsid w:val="003B05F9"/>
    <w:rsid w:val="003B1C96"/>
    <w:rsid w:val="003B30AF"/>
    <w:rsid w:val="003B31FA"/>
    <w:rsid w:val="003B3BF5"/>
    <w:rsid w:val="003B4B42"/>
    <w:rsid w:val="003B5F74"/>
    <w:rsid w:val="003B6285"/>
    <w:rsid w:val="003C062B"/>
    <w:rsid w:val="003C0707"/>
    <w:rsid w:val="003C5568"/>
    <w:rsid w:val="003C5BFC"/>
    <w:rsid w:val="003D0D0F"/>
    <w:rsid w:val="003D3C53"/>
    <w:rsid w:val="003D5E03"/>
    <w:rsid w:val="003E11BF"/>
    <w:rsid w:val="003E1AE8"/>
    <w:rsid w:val="003E5D3E"/>
    <w:rsid w:val="003E60F1"/>
    <w:rsid w:val="003E7348"/>
    <w:rsid w:val="003F0785"/>
    <w:rsid w:val="003F1442"/>
    <w:rsid w:val="003F1886"/>
    <w:rsid w:val="003F1BFB"/>
    <w:rsid w:val="003F79AB"/>
    <w:rsid w:val="003F7D60"/>
    <w:rsid w:val="00401585"/>
    <w:rsid w:val="00404189"/>
    <w:rsid w:val="004041EF"/>
    <w:rsid w:val="004043F9"/>
    <w:rsid w:val="00405794"/>
    <w:rsid w:val="004062C0"/>
    <w:rsid w:val="00407FC6"/>
    <w:rsid w:val="004103E7"/>
    <w:rsid w:val="00411A80"/>
    <w:rsid w:val="00412D4C"/>
    <w:rsid w:val="00420B70"/>
    <w:rsid w:val="00420D84"/>
    <w:rsid w:val="004210D4"/>
    <w:rsid w:val="0042118A"/>
    <w:rsid w:val="00424E09"/>
    <w:rsid w:val="004266C7"/>
    <w:rsid w:val="0042677F"/>
    <w:rsid w:val="00427130"/>
    <w:rsid w:val="004344C4"/>
    <w:rsid w:val="00434705"/>
    <w:rsid w:val="00435770"/>
    <w:rsid w:val="004368F8"/>
    <w:rsid w:val="00437B58"/>
    <w:rsid w:val="00442794"/>
    <w:rsid w:val="00443963"/>
    <w:rsid w:val="004444DF"/>
    <w:rsid w:val="0045120E"/>
    <w:rsid w:val="00453304"/>
    <w:rsid w:val="004568E6"/>
    <w:rsid w:val="00462393"/>
    <w:rsid w:val="00462893"/>
    <w:rsid w:val="00463280"/>
    <w:rsid w:val="004632DE"/>
    <w:rsid w:val="00467BEF"/>
    <w:rsid w:val="00470978"/>
    <w:rsid w:val="00472199"/>
    <w:rsid w:val="00474AB1"/>
    <w:rsid w:val="00474C8B"/>
    <w:rsid w:val="00474DA9"/>
    <w:rsid w:val="00480ED5"/>
    <w:rsid w:val="00483F08"/>
    <w:rsid w:val="00484B12"/>
    <w:rsid w:val="0049042D"/>
    <w:rsid w:val="00490D79"/>
    <w:rsid w:val="00490DA5"/>
    <w:rsid w:val="0049152C"/>
    <w:rsid w:val="004A373A"/>
    <w:rsid w:val="004B0F32"/>
    <w:rsid w:val="004B26BB"/>
    <w:rsid w:val="004B3A90"/>
    <w:rsid w:val="004B4770"/>
    <w:rsid w:val="004B735A"/>
    <w:rsid w:val="004C0CD7"/>
    <w:rsid w:val="004C1CB8"/>
    <w:rsid w:val="004C217A"/>
    <w:rsid w:val="004C337C"/>
    <w:rsid w:val="004C4B99"/>
    <w:rsid w:val="004C4EB7"/>
    <w:rsid w:val="004C5BC5"/>
    <w:rsid w:val="004C5C77"/>
    <w:rsid w:val="004C70A0"/>
    <w:rsid w:val="004D3174"/>
    <w:rsid w:val="004D3839"/>
    <w:rsid w:val="004E077C"/>
    <w:rsid w:val="004E0A04"/>
    <w:rsid w:val="004E29D4"/>
    <w:rsid w:val="004E4A3E"/>
    <w:rsid w:val="004E64F6"/>
    <w:rsid w:val="004E70E6"/>
    <w:rsid w:val="004F164B"/>
    <w:rsid w:val="004F402F"/>
    <w:rsid w:val="005010A5"/>
    <w:rsid w:val="005031AA"/>
    <w:rsid w:val="00504FEB"/>
    <w:rsid w:val="0050557B"/>
    <w:rsid w:val="005120C2"/>
    <w:rsid w:val="005122B3"/>
    <w:rsid w:val="00512C7F"/>
    <w:rsid w:val="00515255"/>
    <w:rsid w:val="00515CB2"/>
    <w:rsid w:val="0052202B"/>
    <w:rsid w:val="00522BD8"/>
    <w:rsid w:val="005236E8"/>
    <w:rsid w:val="00525CAD"/>
    <w:rsid w:val="00526C73"/>
    <w:rsid w:val="0052719A"/>
    <w:rsid w:val="0052729E"/>
    <w:rsid w:val="00527F94"/>
    <w:rsid w:val="00537530"/>
    <w:rsid w:val="00537B06"/>
    <w:rsid w:val="0054159E"/>
    <w:rsid w:val="00542EDD"/>
    <w:rsid w:val="00543D54"/>
    <w:rsid w:val="00543FC4"/>
    <w:rsid w:val="00544093"/>
    <w:rsid w:val="0054411D"/>
    <w:rsid w:val="00546A01"/>
    <w:rsid w:val="00547947"/>
    <w:rsid w:val="00550ED5"/>
    <w:rsid w:val="00551070"/>
    <w:rsid w:val="00552B62"/>
    <w:rsid w:val="005545B8"/>
    <w:rsid w:val="00554C5B"/>
    <w:rsid w:val="00554D21"/>
    <w:rsid w:val="005557FA"/>
    <w:rsid w:val="0056110C"/>
    <w:rsid w:val="00563808"/>
    <w:rsid w:val="0056493A"/>
    <w:rsid w:val="00565DA0"/>
    <w:rsid w:val="00565F31"/>
    <w:rsid w:val="005660F2"/>
    <w:rsid w:val="00570BF7"/>
    <w:rsid w:val="00571B22"/>
    <w:rsid w:val="00571F34"/>
    <w:rsid w:val="0057323A"/>
    <w:rsid w:val="0057645A"/>
    <w:rsid w:val="00577558"/>
    <w:rsid w:val="00581547"/>
    <w:rsid w:val="00581635"/>
    <w:rsid w:val="00581EFF"/>
    <w:rsid w:val="00583C0C"/>
    <w:rsid w:val="00584D90"/>
    <w:rsid w:val="005910FA"/>
    <w:rsid w:val="005912EF"/>
    <w:rsid w:val="00592B79"/>
    <w:rsid w:val="00592EE7"/>
    <w:rsid w:val="00593CC4"/>
    <w:rsid w:val="005946C8"/>
    <w:rsid w:val="00595FB1"/>
    <w:rsid w:val="00597D43"/>
    <w:rsid w:val="005A38EA"/>
    <w:rsid w:val="005A3A24"/>
    <w:rsid w:val="005A5940"/>
    <w:rsid w:val="005A6036"/>
    <w:rsid w:val="005A766B"/>
    <w:rsid w:val="005B01FF"/>
    <w:rsid w:val="005B0DBA"/>
    <w:rsid w:val="005B1300"/>
    <w:rsid w:val="005B2607"/>
    <w:rsid w:val="005B3528"/>
    <w:rsid w:val="005B7E0C"/>
    <w:rsid w:val="005C049A"/>
    <w:rsid w:val="005C5D2C"/>
    <w:rsid w:val="005C6560"/>
    <w:rsid w:val="005D038F"/>
    <w:rsid w:val="005D1886"/>
    <w:rsid w:val="005D1C7E"/>
    <w:rsid w:val="005D2178"/>
    <w:rsid w:val="005D2CA0"/>
    <w:rsid w:val="005D3C66"/>
    <w:rsid w:val="005D410A"/>
    <w:rsid w:val="005D58D4"/>
    <w:rsid w:val="005E1793"/>
    <w:rsid w:val="005E1C86"/>
    <w:rsid w:val="005E29CE"/>
    <w:rsid w:val="005E2C41"/>
    <w:rsid w:val="005E417B"/>
    <w:rsid w:val="005F21F9"/>
    <w:rsid w:val="005F438A"/>
    <w:rsid w:val="005F455E"/>
    <w:rsid w:val="00600E96"/>
    <w:rsid w:val="00606E73"/>
    <w:rsid w:val="00610DED"/>
    <w:rsid w:val="00611B9C"/>
    <w:rsid w:val="00612AAC"/>
    <w:rsid w:val="0061316D"/>
    <w:rsid w:val="006157E1"/>
    <w:rsid w:val="00615834"/>
    <w:rsid w:val="0061645F"/>
    <w:rsid w:val="00616A38"/>
    <w:rsid w:val="006203C2"/>
    <w:rsid w:val="006205FB"/>
    <w:rsid w:val="00620DB0"/>
    <w:rsid w:val="00620F2D"/>
    <w:rsid w:val="006210DC"/>
    <w:rsid w:val="00624895"/>
    <w:rsid w:val="006263BA"/>
    <w:rsid w:val="00626BEE"/>
    <w:rsid w:val="00627654"/>
    <w:rsid w:val="006302EE"/>
    <w:rsid w:val="00632496"/>
    <w:rsid w:val="00634126"/>
    <w:rsid w:val="0063472C"/>
    <w:rsid w:val="006416EE"/>
    <w:rsid w:val="006428C8"/>
    <w:rsid w:val="00642F2E"/>
    <w:rsid w:val="0064320A"/>
    <w:rsid w:val="0064514F"/>
    <w:rsid w:val="006453E5"/>
    <w:rsid w:val="00646B19"/>
    <w:rsid w:val="00647333"/>
    <w:rsid w:val="006506F5"/>
    <w:rsid w:val="00650700"/>
    <w:rsid w:val="00650A65"/>
    <w:rsid w:val="0065154B"/>
    <w:rsid w:val="006559D7"/>
    <w:rsid w:val="00655B4C"/>
    <w:rsid w:val="006642B2"/>
    <w:rsid w:val="00665300"/>
    <w:rsid w:val="006655B0"/>
    <w:rsid w:val="00666087"/>
    <w:rsid w:val="0066631B"/>
    <w:rsid w:val="0067055E"/>
    <w:rsid w:val="00671250"/>
    <w:rsid w:val="00672136"/>
    <w:rsid w:val="00674109"/>
    <w:rsid w:val="00674919"/>
    <w:rsid w:val="00676E61"/>
    <w:rsid w:val="00682912"/>
    <w:rsid w:val="00685291"/>
    <w:rsid w:val="00685DB6"/>
    <w:rsid w:val="00686658"/>
    <w:rsid w:val="00686FBD"/>
    <w:rsid w:val="006870D1"/>
    <w:rsid w:val="00690077"/>
    <w:rsid w:val="00696FF2"/>
    <w:rsid w:val="006A2962"/>
    <w:rsid w:val="006A49EA"/>
    <w:rsid w:val="006A6F3C"/>
    <w:rsid w:val="006B038B"/>
    <w:rsid w:val="006B63CF"/>
    <w:rsid w:val="006B66DD"/>
    <w:rsid w:val="006B7011"/>
    <w:rsid w:val="006B7A68"/>
    <w:rsid w:val="006C1687"/>
    <w:rsid w:val="006C1FD5"/>
    <w:rsid w:val="006C2987"/>
    <w:rsid w:val="006C3743"/>
    <w:rsid w:val="006D1DE0"/>
    <w:rsid w:val="006D3488"/>
    <w:rsid w:val="006D4EDD"/>
    <w:rsid w:val="006D52DF"/>
    <w:rsid w:val="006D77B1"/>
    <w:rsid w:val="006D7AAA"/>
    <w:rsid w:val="006E2961"/>
    <w:rsid w:val="006E2EA3"/>
    <w:rsid w:val="006E6EFD"/>
    <w:rsid w:val="006F0108"/>
    <w:rsid w:val="006F3BD8"/>
    <w:rsid w:val="006F6E79"/>
    <w:rsid w:val="0070289C"/>
    <w:rsid w:val="007055F1"/>
    <w:rsid w:val="00706D61"/>
    <w:rsid w:val="00710653"/>
    <w:rsid w:val="00714626"/>
    <w:rsid w:val="0071658A"/>
    <w:rsid w:val="00716CB2"/>
    <w:rsid w:val="00720BC6"/>
    <w:rsid w:val="007240C9"/>
    <w:rsid w:val="00725DE0"/>
    <w:rsid w:val="0072608E"/>
    <w:rsid w:val="007304AF"/>
    <w:rsid w:val="00730BEE"/>
    <w:rsid w:val="00732C5A"/>
    <w:rsid w:val="00734183"/>
    <w:rsid w:val="007362FC"/>
    <w:rsid w:val="007370EA"/>
    <w:rsid w:val="00737C74"/>
    <w:rsid w:val="007429DC"/>
    <w:rsid w:val="00742CDE"/>
    <w:rsid w:val="00742D91"/>
    <w:rsid w:val="007431FD"/>
    <w:rsid w:val="00744501"/>
    <w:rsid w:val="0074645B"/>
    <w:rsid w:val="00746D1B"/>
    <w:rsid w:val="00746FC0"/>
    <w:rsid w:val="007473F1"/>
    <w:rsid w:val="007478F5"/>
    <w:rsid w:val="0074795A"/>
    <w:rsid w:val="007479EC"/>
    <w:rsid w:val="00752680"/>
    <w:rsid w:val="00752A95"/>
    <w:rsid w:val="007530B0"/>
    <w:rsid w:val="00763070"/>
    <w:rsid w:val="007633CA"/>
    <w:rsid w:val="00763842"/>
    <w:rsid w:val="00763CDA"/>
    <w:rsid w:val="0076462D"/>
    <w:rsid w:val="00771241"/>
    <w:rsid w:val="0077796F"/>
    <w:rsid w:val="00777D70"/>
    <w:rsid w:val="00785F65"/>
    <w:rsid w:val="0078662A"/>
    <w:rsid w:val="00790965"/>
    <w:rsid w:val="00791AB1"/>
    <w:rsid w:val="00792ABD"/>
    <w:rsid w:val="00792BDF"/>
    <w:rsid w:val="007963F8"/>
    <w:rsid w:val="0079797B"/>
    <w:rsid w:val="007A0016"/>
    <w:rsid w:val="007A3025"/>
    <w:rsid w:val="007A353C"/>
    <w:rsid w:val="007A3F68"/>
    <w:rsid w:val="007A50DA"/>
    <w:rsid w:val="007A5D1A"/>
    <w:rsid w:val="007A74FC"/>
    <w:rsid w:val="007A7B5F"/>
    <w:rsid w:val="007B1ABD"/>
    <w:rsid w:val="007B2BC8"/>
    <w:rsid w:val="007B75A9"/>
    <w:rsid w:val="007C77C2"/>
    <w:rsid w:val="007D141E"/>
    <w:rsid w:val="007D15EE"/>
    <w:rsid w:val="007D1F64"/>
    <w:rsid w:val="007D29FF"/>
    <w:rsid w:val="007D38DC"/>
    <w:rsid w:val="007D41B6"/>
    <w:rsid w:val="007D4734"/>
    <w:rsid w:val="007D5A20"/>
    <w:rsid w:val="007D785F"/>
    <w:rsid w:val="007E3C5A"/>
    <w:rsid w:val="007E6219"/>
    <w:rsid w:val="007F0864"/>
    <w:rsid w:val="007F1B66"/>
    <w:rsid w:val="007F303E"/>
    <w:rsid w:val="007F5624"/>
    <w:rsid w:val="007F591D"/>
    <w:rsid w:val="0080002D"/>
    <w:rsid w:val="008010D3"/>
    <w:rsid w:val="00810B22"/>
    <w:rsid w:val="0081139E"/>
    <w:rsid w:val="0081177A"/>
    <w:rsid w:val="00813EC8"/>
    <w:rsid w:val="008149F1"/>
    <w:rsid w:val="008173FB"/>
    <w:rsid w:val="008227DA"/>
    <w:rsid w:val="00825319"/>
    <w:rsid w:val="00825838"/>
    <w:rsid w:val="00832492"/>
    <w:rsid w:val="00832B86"/>
    <w:rsid w:val="008341A0"/>
    <w:rsid w:val="008412DE"/>
    <w:rsid w:val="00841A12"/>
    <w:rsid w:val="00841B00"/>
    <w:rsid w:val="00842A87"/>
    <w:rsid w:val="00842B33"/>
    <w:rsid w:val="00845346"/>
    <w:rsid w:val="008458AD"/>
    <w:rsid w:val="00846AE9"/>
    <w:rsid w:val="00846C30"/>
    <w:rsid w:val="00847BFE"/>
    <w:rsid w:val="00847E6A"/>
    <w:rsid w:val="008532C9"/>
    <w:rsid w:val="00854231"/>
    <w:rsid w:val="00863D1E"/>
    <w:rsid w:val="00864CA1"/>
    <w:rsid w:val="00865E23"/>
    <w:rsid w:val="00866610"/>
    <w:rsid w:val="008672B9"/>
    <w:rsid w:val="00876CD3"/>
    <w:rsid w:val="0088075B"/>
    <w:rsid w:val="00880F40"/>
    <w:rsid w:val="008815B5"/>
    <w:rsid w:val="008830A3"/>
    <w:rsid w:val="008853B2"/>
    <w:rsid w:val="00885B41"/>
    <w:rsid w:val="00886FDE"/>
    <w:rsid w:val="008877D0"/>
    <w:rsid w:val="00890A4C"/>
    <w:rsid w:val="00891961"/>
    <w:rsid w:val="00891FFF"/>
    <w:rsid w:val="0089305E"/>
    <w:rsid w:val="00894A41"/>
    <w:rsid w:val="0089598D"/>
    <w:rsid w:val="008A04DB"/>
    <w:rsid w:val="008A09FF"/>
    <w:rsid w:val="008A382D"/>
    <w:rsid w:val="008B0926"/>
    <w:rsid w:val="008B150F"/>
    <w:rsid w:val="008B1B7C"/>
    <w:rsid w:val="008B3F58"/>
    <w:rsid w:val="008B6366"/>
    <w:rsid w:val="008B767D"/>
    <w:rsid w:val="008B7871"/>
    <w:rsid w:val="008C0D15"/>
    <w:rsid w:val="008C1CD6"/>
    <w:rsid w:val="008C3417"/>
    <w:rsid w:val="008C3744"/>
    <w:rsid w:val="008C4262"/>
    <w:rsid w:val="008C492F"/>
    <w:rsid w:val="008C5CC9"/>
    <w:rsid w:val="008C5D83"/>
    <w:rsid w:val="008D0948"/>
    <w:rsid w:val="008D300D"/>
    <w:rsid w:val="008D352B"/>
    <w:rsid w:val="008D4DE6"/>
    <w:rsid w:val="008D551B"/>
    <w:rsid w:val="008D5AD6"/>
    <w:rsid w:val="008D79C2"/>
    <w:rsid w:val="008E065D"/>
    <w:rsid w:val="008E0842"/>
    <w:rsid w:val="008E108E"/>
    <w:rsid w:val="008E2A18"/>
    <w:rsid w:val="008E463B"/>
    <w:rsid w:val="008E57FD"/>
    <w:rsid w:val="008E6843"/>
    <w:rsid w:val="008E73A1"/>
    <w:rsid w:val="008E7921"/>
    <w:rsid w:val="008E7A69"/>
    <w:rsid w:val="008E7D24"/>
    <w:rsid w:val="008E7E43"/>
    <w:rsid w:val="008F3FF1"/>
    <w:rsid w:val="008F424C"/>
    <w:rsid w:val="008F513B"/>
    <w:rsid w:val="008F5152"/>
    <w:rsid w:val="008F5DBE"/>
    <w:rsid w:val="00902A1C"/>
    <w:rsid w:val="009043D1"/>
    <w:rsid w:val="00907CC8"/>
    <w:rsid w:val="00907D88"/>
    <w:rsid w:val="00911AA9"/>
    <w:rsid w:val="00915A6C"/>
    <w:rsid w:val="00915F2C"/>
    <w:rsid w:val="00916966"/>
    <w:rsid w:val="009247CF"/>
    <w:rsid w:val="00925645"/>
    <w:rsid w:val="00926AD2"/>
    <w:rsid w:val="00927A79"/>
    <w:rsid w:val="0093068A"/>
    <w:rsid w:val="00932016"/>
    <w:rsid w:val="00932A88"/>
    <w:rsid w:val="00932AFF"/>
    <w:rsid w:val="00934ECB"/>
    <w:rsid w:val="00935596"/>
    <w:rsid w:val="00936CF6"/>
    <w:rsid w:val="00943AEF"/>
    <w:rsid w:val="009461A2"/>
    <w:rsid w:val="009461D9"/>
    <w:rsid w:val="0095073F"/>
    <w:rsid w:val="00953636"/>
    <w:rsid w:val="0095366D"/>
    <w:rsid w:val="009546CA"/>
    <w:rsid w:val="00954CB2"/>
    <w:rsid w:val="00956411"/>
    <w:rsid w:val="0095790C"/>
    <w:rsid w:val="00957F72"/>
    <w:rsid w:val="00960212"/>
    <w:rsid w:val="00962757"/>
    <w:rsid w:val="009664B8"/>
    <w:rsid w:val="0097000F"/>
    <w:rsid w:val="00974304"/>
    <w:rsid w:val="00974314"/>
    <w:rsid w:val="00975F93"/>
    <w:rsid w:val="009761C3"/>
    <w:rsid w:val="009772FA"/>
    <w:rsid w:val="00981387"/>
    <w:rsid w:val="0098346A"/>
    <w:rsid w:val="009836B4"/>
    <w:rsid w:val="0098799B"/>
    <w:rsid w:val="009908E5"/>
    <w:rsid w:val="00990E2B"/>
    <w:rsid w:val="009925F5"/>
    <w:rsid w:val="00992814"/>
    <w:rsid w:val="00995A42"/>
    <w:rsid w:val="00995D7F"/>
    <w:rsid w:val="009A0352"/>
    <w:rsid w:val="009A2763"/>
    <w:rsid w:val="009A33B6"/>
    <w:rsid w:val="009A4B8A"/>
    <w:rsid w:val="009A4FC4"/>
    <w:rsid w:val="009B0350"/>
    <w:rsid w:val="009B065A"/>
    <w:rsid w:val="009B07D9"/>
    <w:rsid w:val="009B221F"/>
    <w:rsid w:val="009B79C7"/>
    <w:rsid w:val="009C0FFF"/>
    <w:rsid w:val="009C1DE9"/>
    <w:rsid w:val="009C46B2"/>
    <w:rsid w:val="009C4BF5"/>
    <w:rsid w:val="009D09FD"/>
    <w:rsid w:val="009D15A2"/>
    <w:rsid w:val="009D6F58"/>
    <w:rsid w:val="009D745F"/>
    <w:rsid w:val="009D7796"/>
    <w:rsid w:val="009E1834"/>
    <w:rsid w:val="009E2301"/>
    <w:rsid w:val="009E41B0"/>
    <w:rsid w:val="009E45C7"/>
    <w:rsid w:val="009E4B97"/>
    <w:rsid w:val="009E5019"/>
    <w:rsid w:val="009F31BB"/>
    <w:rsid w:val="009F541B"/>
    <w:rsid w:val="009F651E"/>
    <w:rsid w:val="009F675F"/>
    <w:rsid w:val="009F6E58"/>
    <w:rsid w:val="009F7743"/>
    <w:rsid w:val="00A029B6"/>
    <w:rsid w:val="00A03D89"/>
    <w:rsid w:val="00A0429F"/>
    <w:rsid w:val="00A04A47"/>
    <w:rsid w:val="00A04DC9"/>
    <w:rsid w:val="00A057D2"/>
    <w:rsid w:val="00A059F7"/>
    <w:rsid w:val="00A0636C"/>
    <w:rsid w:val="00A12677"/>
    <w:rsid w:val="00A12983"/>
    <w:rsid w:val="00A1385E"/>
    <w:rsid w:val="00A151D6"/>
    <w:rsid w:val="00A16122"/>
    <w:rsid w:val="00A20255"/>
    <w:rsid w:val="00A2057A"/>
    <w:rsid w:val="00A24D19"/>
    <w:rsid w:val="00A30FA0"/>
    <w:rsid w:val="00A31BA6"/>
    <w:rsid w:val="00A32DFD"/>
    <w:rsid w:val="00A33683"/>
    <w:rsid w:val="00A33E02"/>
    <w:rsid w:val="00A35273"/>
    <w:rsid w:val="00A3584C"/>
    <w:rsid w:val="00A36DDA"/>
    <w:rsid w:val="00A4267B"/>
    <w:rsid w:val="00A43D76"/>
    <w:rsid w:val="00A44B7D"/>
    <w:rsid w:val="00A47F2E"/>
    <w:rsid w:val="00A50450"/>
    <w:rsid w:val="00A52CE8"/>
    <w:rsid w:val="00A573F5"/>
    <w:rsid w:val="00A603FB"/>
    <w:rsid w:val="00A60FA2"/>
    <w:rsid w:val="00A6212E"/>
    <w:rsid w:val="00A62C25"/>
    <w:rsid w:val="00A636E9"/>
    <w:rsid w:val="00A640AF"/>
    <w:rsid w:val="00A656E2"/>
    <w:rsid w:val="00A73202"/>
    <w:rsid w:val="00A76F31"/>
    <w:rsid w:val="00A80265"/>
    <w:rsid w:val="00A84031"/>
    <w:rsid w:val="00A84153"/>
    <w:rsid w:val="00A84391"/>
    <w:rsid w:val="00A8455A"/>
    <w:rsid w:val="00A850FA"/>
    <w:rsid w:val="00A86462"/>
    <w:rsid w:val="00A86611"/>
    <w:rsid w:val="00A869DF"/>
    <w:rsid w:val="00A878E4"/>
    <w:rsid w:val="00A940D9"/>
    <w:rsid w:val="00A96DFB"/>
    <w:rsid w:val="00AA0967"/>
    <w:rsid w:val="00AA18D9"/>
    <w:rsid w:val="00AA304E"/>
    <w:rsid w:val="00AA31DA"/>
    <w:rsid w:val="00AA53DC"/>
    <w:rsid w:val="00AA76A6"/>
    <w:rsid w:val="00AB05CF"/>
    <w:rsid w:val="00AB07D6"/>
    <w:rsid w:val="00AB3A1C"/>
    <w:rsid w:val="00AB63D8"/>
    <w:rsid w:val="00AB6407"/>
    <w:rsid w:val="00AC2EE8"/>
    <w:rsid w:val="00AC309B"/>
    <w:rsid w:val="00AC528B"/>
    <w:rsid w:val="00AC5F39"/>
    <w:rsid w:val="00AC672F"/>
    <w:rsid w:val="00AC72B9"/>
    <w:rsid w:val="00AD1C26"/>
    <w:rsid w:val="00AD23D9"/>
    <w:rsid w:val="00AD3D69"/>
    <w:rsid w:val="00AD659C"/>
    <w:rsid w:val="00AD713E"/>
    <w:rsid w:val="00AE13F9"/>
    <w:rsid w:val="00AE2881"/>
    <w:rsid w:val="00AE2C73"/>
    <w:rsid w:val="00AE3A8E"/>
    <w:rsid w:val="00AE5C08"/>
    <w:rsid w:val="00AF020D"/>
    <w:rsid w:val="00AF3F7F"/>
    <w:rsid w:val="00AF5749"/>
    <w:rsid w:val="00AF57C4"/>
    <w:rsid w:val="00AF5E46"/>
    <w:rsid w:val="00B00084"/>
    <w:rsid w:val="00B01AA6"/>
    <w:rsid w:val="00B02746"/>
    <w:rsid w:val="00B02A60"/>
    <w:rsid w:val="00B02E21"/>
    <w:rsid w:val="00B113E5"/>
    <w:rsid w:val="00B12D58"/>
    <w:rsid w:val="00B14BCF"/>
    <w:rsid w:val="00B14DF0"/>
    <w:rsid w:val="00B31830"/>
    <w:rsid w:val="00B35BDC"/>
    <w:rsid w:val="00B35C46"/>
    <w:rsid w:val="00B4103D"/>
    <w:rsid w:val="00B4113E"/>
    <w:rsid w:val="00B412D4"/>
    <w:rsid w:val="00B4152F"/>
    <w:rsid w:val="00B4180A"/>
    <w:rsid w:val="00B41D18"/>
    <w:rsid w:val="00B45B5B"/>
    <w:rsid w:val="00B45DB2"/>
    <w:rsid w:val="00B4691B"/>
    <w:rsid w:val="00B502D0"/>
    <w:rsid w:val="00B50A63"/>
    <w:rsid w:val="00B5242D"/>
    <w:rsid w:val="00B53AC0"/>
    <w:rsid w:val="00B55D0A"/>
    <w:rsid w:val="00B55E0C"/>
    <w:rsid w:val="00B56E81"/>
    <w:rsid w:val="00B5767C"/>
    <w:rsid w:val="00B578D2"/>
    <w:rsid w:val="00B60BBE"/>
    <w:rsid w:val="00B62E89"/>
    <w:rsid w:val="00B64CB6"/>
    <w:rsid w:val="00B6503A"/>
    <w:rsid w:val="00B70F1E"/>
    <w:rsid w:val="00B717FA"/>
    <w:rsid w:val="00B73EF3"/>
    <w:rsid w:val="00B756D1"/>
    <w:rsid w:val="00B76410"/>
    <w:rsid w:val="00B7695F"/>
    <w:rsid w:val="00B7748D"/>
    <w:rsid w:val="00B801CF"/>
    <w:rsid w:val="00B8023F"/>
    <w:rsid w:val="00B852B3"/>
    <w:rsid w:val="00B85926"/>
    <w:rsid w:val="00B860A6"/>
    <w:rsid w:val="00B87F62"/>
    <w:rsid w:val="00B9177E"/>
    <w:rsid w:val="00B95A76"/>
    <w:rsid w:val="00BA046B"/>
    <w:rsid w:val="00BA06E2"/>
    <w:rsid w:val="00BA12F7"/>
    <w:rsid w:val="00BA2897"/>
    <w:rsid w:val="00BA5A68"/>
    <w:rsid w:val="00BB0BD4"/>
    <w:rsid w:val="00BB0E42"/>
    <w:rsid w:val="00BB1227"/>
    <w:rsid w:val="00BB2982"/>
    <w:rsid w:val="00BB2E63"/>
    <w:rsid w:val="00BB3049"/>
    <w:rsid w:val="00BB59E7"/>
    <w:rsid w:val="00BC0B03"/>
    <w:rsid w:val="00BC172F"/>
    <w:rsid w:val="00BC2073"/>
    <w:rsid w:val="00BC338C"/>
    <w:rsid w:val="00BC3E89"/>
    <w:rsid w:val="00BC4672"/>
    <w:rsid w:val="00BC4773"/>
    <w:rsid w:val="00BC71C4"/>
    <w:rsid w:val="00BC79F2"/>
    <w:rsid w:val="00BD18CD"/>
    <w:rsid w:val="00BD2E0A"/>
    <w:rsid w:val="00BD5071"/>
    <w:rsid w:val="00BE1969"/>
    <w:rsid w:val="00BE20E4"/>
    <w:rsid w:val="00BE32E8"/>
    <w:rsid w:val="00BE599E"/>
    <w:rsid w:val="00BE6CDF"/>
    <w:rsid w:val="00BF27D5"/>
    <w:rsid w:val="00BF55E4"/>
    <w:rsid w:val="00C0082E"/>
    <w:rsid w:val="00C019BE"/>
    <w:rsid w:val="00C06F2C"/>
    <w:rsid w:val="00C07359"/>
    <w:rsid w:val="00C07D07"/>
    <w:rsid w:val="00C11AD7"/>
    <w:rsid w:val="00C16269"/>
    <w:rsid w:val="00C1634B"/>
    <w:rsid w:val="00C31FBB"/>
    <w:rsid w:val="00C323D4"/>
    <w:rsid w:val="00C407E5"/>
    <w:rsid w:val="00C415B3"/>
    <w:rsid w:val="00C426CB"/>
    <w:rsid w:val="00C43756"/>
    <w:rsid w:val="00C44D18"/>
    <w:rsid w:val="00C46791"/>
    <w:rsid w:val="00C467A6"/>
    <w:rsid w:val="00C46F73"/>
    <w:rsid w:val="00C543B1"/>
    <w:rsid w:val="00C55F7B"/>
    <w:rsid w:val="00C5610C"/>
    <w:rsid w:val="00C57524"/>
    <w:rsid w:val="00C57B9F"/>
    <w:rsid w:val="00C60357"/>
    <w:rsid w:val="00C60B91"/>
    <w:rsid w:val="00C6178D"/>
    <w:rsid w:val="00C617CA"/>
    <w:rsid w:val="00C63DC7"/>
    <w:rsid w:val="00C648BE"/>
    <w:rsid w:val="00C66CFF"/>
    <w:rsid w:val="00C705EE"/>
    <w:rsid w:val="00C72A34"/>
    <w:rsid w:val="00C72BCF"/>
    <w:rsid w:val="00C73184"/>
    <w:rsid w:val="00C75071"/>
    <w:rsid w:val="00C77C07"/>
    <w:rsid w:val="00C77CC0"/>
    <w:rsid w:val="00C8259F"/>
    <w:rsid w:val="00C845EF"/>
    <w:rsid w:val="00C84EDF"/>
    <w:rsid w:val="00C8554D"/>
    <w:rsid w:val="00C85915"/>
    <w:rsid w:val="00C8659A"/>
    <w:rsid w:val="00C91554"/>
    <w:rsid w:val="00C92705"/>
    <w:rsid w:val="00CA01E4"/>
    <w:rsid w:val="00CA1D34"/>
    <w:rsid w:val="00CA3F9F"/>
    <w:rsid w:val="00CA6330"/>
    <w:rsid w:val="00CA6596"/>
    <w:rsid w:val="00CB0F08"/>
    <w:rsid w:val="00CB110B"/>
    <w:rsid w:val="00CB15F7"/>
    <w:rsid w:val="00CC0502"/>
    <w:rsid w:val="00CC1661"/>
    <w:rsid w:val="00CC1D70"/>
    <w:rsid w:val="00CC1F2A"/>
    <w:rsid w:val="00CC2C3B"/>
    <w:rsid w:val="00CC373B"/>
    <w:rsid w:val="00CD3762"/>
    <w:rsid w:val="00CD4000"/>
    <w:rsid w:val="00CD766B"/>
    <w:rsid w:val="00CD7E69"/>
    <w:rsid w:val="00CE04BE"/>
    <w:rsid w:val="00CE2BED"/>
    <w:rsid w:val="00CE3AA4"/>
    <w:rsid w:val="00CE5ACF"/>
    <w:rsid w:val="00CF1961"/>
    <w:rsid w:val="00CF23FD"/>
    <w:rsid w:val="00CF26A3"/>
    <w:rsid w:val="00CF521D"/>
    <w:rsid w:val="00CF5499"/>
    <w:rsid w:val="00D01DEA"/>
    <w:rsid w:val="00D026FC"/>
    <w:rsid w:val="00D031D9"/>
    <w:rsid w:val="00D03663"/>
    <w:rsid w:val="00D0496F"/>
    <w:rsid w:val="00D059A5"/>
    <w:rsid w:val="00D1304D"/>
    <w:rsid w:val="00D17E67"/>
    <w:rsid w:val="00D20401"/>
    <w:rsid w:val="00D20EA2"/>
    <w:rsid w:val="00D21CC0"/>
    <w:rsid w:val="00D222C8"/>
    <w:rsid w:val="00D2440F"/>
    <w:rsid w:val="00D2552E"/>
    <w:rsid w:val="00D25627"/>
    <w:rsid w:val="00D2562F"/>
    <w:rsid w:val="00D25FC1"/>
    <w:rsid w:val="00D26B5A"/>
    <w:rsid w:val="00D3222C"/>
    <w:rsid w:val="00D337EB"/>
    <w:rsid w:val="00D3463C"/>
    <w:rsid w:val="00D34D01"/>
    <w:rsid w:val="00D35AC3"/>
    <w:rsid w:val="00D367DA"/>
    <w:rsid w:val="00D37B28"/>
    <w:rsid w:val="00D37DF7"/>
    <w:rsid w:val="00D405B7"/>
    <w:rsid w:val="00D41907"/>
    <w:rsid w:val="00D4333B"/>
    <w:rsid w:val="00D537E7"/>
    <w:rsid w:val="00D563E1"/>
    <w:rsid w:val="00D60FDE"/>
    <w:rsid w:val="00D66B93"/>
    <w:rsid w:val="00D67A6B"/>
    <w:rsid w:val="00D67E24"/>
    <w:rsid w:val="00D70A17"/>
    <w:rsid w:val="00D71A29"/>
    <w:rsid w:val="00D74638"/>
    <w:rsid w:val="00D77BDF"/>
    <w:rsid w:val="00D81B96"/>
    <w:rsid w:val="00D824B5"/>
    <w:rsid w:val="00D82A93"/>
    <w:rsid w:val="00D83EE1"/>
    <w:rsid w:val="00D847E0"/>
    <w:rsid w:val="00D857EF"/>
    <w:rsid w:val="00D86613"/>
    <w:rsid w:val="00D87833"/>
    <w:rsid w:val="00D87AA4"/>
    <w:rsid w:val="00D908AA"/>
    <w:rsid w:val="00D92A69"/>
    <w:rsid w:val="00D967AE"/>
    <w:rsid w:val="00D96821"/>
    <w:rsid w:val="00DA0C21"/>
    <w:rsid w:val="00DA115F"/>
    <w:rsid w:val="00DA443E"/>
    <w:rsid w:val="00DB06BE"/>
    <w:rsid w:val="00DB0CA4"/>
    <w:rsid w:val="00DB16B8"/>
    <w:rsid w:val="00DB519A"/>
    <w:rsid w:val="00DB52F4"/>
    <w:rsid w:val="00DB6C2E"/>
    <w:rsid w:val="00DB6E08"/>
    <w:rsid w:val="00DC01E8"/>
    <w:rsid w:val="00DC181B"/>
    <w:rsid w:val="00DC5102"/>
    <w:rsid w:val="00DC6E7F"/>
    <w:rsid w:val="00DC6F49"/>
    <w:rsid w:val="00DC7315"/>
    <w:rsid w:val="00DC78DF"/>
    <w:rsid w:val="00DD08E1"/>
    <w:rsid w:val="00DD1196"/>
    <w:rsid w:val="00DD13BB"/>
    <w:rsid w:val="00DD17CF"/>
    <w:rsid w:val="00DD3F39"/>
    <w:rsid w:val="00DD4F56"/>
    <w:rsid w:val="00DE354E"/>
    <w:rsid w:val="00DE5462"/>
    <w:rsid w:val="00DE572C"/>
    <w:rsid w:val="00DE7FAA"/>
    <w:rsid w:val="00DF0DFF"/>
    <w:rsid w:val="00DF1BE1"/>
    <w:rsid w:val="00DF2E7F"/>
    <w:rsid w:val="00E03FD8"/>
    <w:rsid w:val="00E057C4"/>
    <w:rsid w:val="00E06B44"/>
    <w:rsid w:val="00E06E19"/>
    <w:rsid w:val="00E103DA"/>
    <w:rsid w:val="00E1206F"/>
    <w:rsid w:val="00E12B66"/>
    <w:rsid w:val="00E12FD4"/>
    <w:rsid w:val="00E13F5F"/>
    <w:rsid w:val="00E1464C"/>
    <w:rsid w:val="00E16DCD"/>
    <w:rsid w:val="00E21CA0"/>
    <w:rsid w:val="00E25449"/>
    <w:rsid w:val="00E2568C"/>
    <w:rsid w:val="00E26146"/>
    <w:rsid w:val="00E30B78"/>
    <w:rsid w:val="00E310AA"/>
    <w:rsid w:val="00E31A66"/>
    <w:rsid w:val="00E347E1"/>
    <w:rsid w:val="00E35B92"/>
    <w:rsid w:val="00E36116"/>
    <w:rsid w:val="00E45345"/>
    <w:rsid w:val="00E45858"/>
    <w:rsid w:val="00E52C5E"/>
    <w:rsid w:val="00E52E54"/>
    <w:rsid w:val="00E53378"/>
    <w:rsid w:val="00E538E9"/>
    <w:rsid w:val="00E54176"/>
    <w:rsid w:val="00E56218"/>
    <w:rsid w:val="00E56C49"/>
    <w:rsid w:val="00E6040F"/>
    <w:rsid w:val="00E60A12"/>
    <w:rsid w:val="00E61FE5"/>
    <w:rsid w:val="00E624F6"/>
    <w:rsid w:val="00E62920"/>
    <w:rsid w:val="00E703E5"/>
    <w:rsid w:val="00E71059"/>
    <w:rsid w:val="00E73A18"/>
    <w:rsid w:val="00E76F87"/>
    <w:rsid w:val="00E8076A"/>
    <w:rsid w:val="00E831DA"/>
    <w:rsid w:val="00E856A7"/>
    <w:rsid w:val="00E85816"/>
    <w:rsid w:val="00E92A08"/>
    <w:rsid w:val="00E937D2"/>
    <w:rsid w:val="00E94B76"/>
    <w:rsid w:val="00E96108"/>
    <w:rsid w:val="00E96492"/>
    <w:rsid w:val="00E96B3D"/>
    <w:rsid w:val="00EA37D6"/>
    <w:rsid w:val="00EA51E6"/>
    <w:rsid w:val="00EA5AD9"/>
    <w:rsid w:val="00EB059E"/>
    <w:rsid w:val="00EB0D3D"/>
    <w:rsid w:val="00EC0657"/>
    <w:rsid w:val="00EC09C9"/>
    <w:rsid w:val="00EC09D6"/>
    <w:rsid w:val="00EC0F0B"/>
    <w:rsid w:val="00EC10FC"/>
    <w:rsid w:val="00ED05D6"/>
    <w:rsid w:val="00ED1F22"/>
    <w:rsid w:val="00ED49D2"/>
    <w:rsid w:val="00ED5E1B"/>
    <w:rsid w:val="00EE2554"/>
    <w:rsid w:val="00EE7720"/>
    <w:rsid w:val="00EF0B95"/>
    <w:rsid w:val="00EF16B5"/>
    <w:rsid w:val="00EF17A1"/>
    <w:rsid w:val="00EF27FF"/>
    <w:rsid w:val="00EF28D5"/>
    <w:rsid w:val="00EF37CF"/>
    <w:rsid w:val="00EF4220"/>
    <w:rsid w:val="00EF44CF"/>
    <w:rsid w:val="00EF4C0D"/>
    <w:rsid w:val="00EF5D89"/>
    <w:rsid w:val="00F0292B"/>
    <w:rsid w:val="00F04895"/>
    <w:rsid w:val="00F060A4"/>
    <w:rsid w:val="00F07529"/>
    <w:rsid w:val="00F12F7F"/>
    <w:rsid w:val="00F15A0C"/>
    <w:rsid w:val="00F17118"/>
    <w:rsid w:val="00F20382"/>
    <w:rsid w:val="00F23A3C"/>
    <w:rsid w:val="00F24123"/>
    <w:rsid w:val="00F2441B"/>
    <w:rsid w:val="00F24D55"/>
    <w:rsid w:val="00F258B1"/>
    <w:rsid w:val="00F258BE"/>
    <w:rsid w:val="00F31523"/>
    <w:rsid w:val="00F3462F"/>
    <w:rsid w:val="00F36169"/>
    <w:rsid w:val="00F376A3"/>
    <w:rsid w:val="00F4190A"/>
    <w:rsid w:val="00F42CC6"/>
    <w:rsid w:val="00F4401B"/>
    <w:rsid w:val="00F4773A"/>
    <w:rsid w:val="00F4781C"/>
    <w:rsid w:val="00F5242D"/>
    <w:rsid w:val="00F53525"/>
    <w:rsid w:val="00F53B9A"/>
    <w:rsid w:val="00F61AB9"/>
    <w:rsid w:val="00F61BBB"/>
    <w:rsid w:val="00F630E1"/>
    <w:rsid w:val="00F63B41"/>
    <w:rsid w:val="00F64E83"/>
    <w:rsid w:val="00F654CC"/>
    <w:rsid w:val="00F65779"/>
    <w:rsid w:val="00F660DB"/>
    <w:rsid w:val="00F671F5"/>
    <w:rsid w:val="00F7108C"/>
    <w:rsid w:val="00F7283B"/>
    <w:rsid w:val="00F73618"/>
    <w:rsid w:val="00F760BA"/>
    <w:rsid w:val="00F76E24"/>
    <w:rsid w:val="00F812F2"/>
    <w:rsid w:val="00F8652E"/>
    <w:rsid w:val="00F97B33"/>
    <w:rsid w:val="00FA0701"/>
    <w:rsid w:val="00FA26C3"/>
    <w:rsid w:val="00FA27A8"/>
    <w:rsid w:val="00FA5500"/>
    <w:rsid w:val="00FA58A7"/>
    <w:rsid w:val="00FA6F43"/>
    <w:rsid w:val="00FB0329"/>
    <w:rsid w:val="00FB1A5C"/>
    <w:rsid w:val="00FB21C5"/>
    <w:rsid w:val="00FB35C1"/>
    <w:rsid w:val="00FB574D"/>
    <w:rsid w:val="00FB6418"/>
    <w:rsid w:val="00FB772D"/>
    <w:rsid w:val="00FC730D"/>
    <w:rsid w:val="00FD1342"/>
    <w:rsid w:val="00FD16D6"/>
    <w:rsid w:val="00FD172E"/>
    <w:rsid w:val="00FD23F8"/>
    <w:rsid w:val="00FD3E57"/>
    <w:rsid w:val="00FD4160"/>
    <w:rsid w:val="00FD4509"/>
    <w:rsid w:val="00FD514F"/>
    <w:rsid w:val="00FD7D86"/>
    <w:rsid w:val="00FE08C7"/>
    <w:rsid w:val="00FE16B6"/>
    <w:rsid w:val="00FE415E"/>
    <w:rsid w:val="00FE6322"/>
    <w:rsid w:val="00FE7218"/>
    <w:rsid w:val="00FF084B"/>
    <w:rsid w:val="00FF3AF0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8E0842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8E08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0715C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71E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4BF5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Default">
    <w:name w:val="Default"/>
    <w:rsid w:val="002513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rsid w:val="00FF3AF0"/>
  </w:style>
  <w:style w:type="character" w:customStyle="1" w:styleId="a9">
    <w:name w:val="Текст сноски Знак"/>
    <w:basedOn w:val="a0"/>
    <w:link w:val="a8"/>
    <w:rsid w:val="00FF3AF0"/>
  </w:style>
  <w:style w:type="character" w:styleId="aa">
    <w:name w:val="footnote reference"/>
    <w:uiPriority w:val="99"/>
    <w:rsid w:val="00FF3AF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3210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97D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semiHidden/>
    <w:rsid w:val="003910A9"/>
    <w:pPr>
      <w:widowControl/>
      <w:autoSpaceDE/>
      <w:autoSpaceDN/>
      <w:adjustRightInd/>
      <w:spacing w:after="160" w:line="28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26464C"/>
    <w:pPr>
      <w:ind w:left="720"/>
      <w:contextualSpacing/>
    </w:pPr>
  </w:style>
  <w:style w:type="character" w:styleId="ae">
    <w:name w:val="page number"/>
    <w:basedOn w:val="a0"/>
    <w:rsid w:val="00056257"/>
  </w:style>
  <w:style w:type="paragraph" w:customStyle="1" w:styleId="10">
    <w:name w:val="Текст концевой сноски1"/>
    <w:basedOn w:val="a"/>
    <w:next w:val="af"/>
    <w:link w:val="af0"/>
    <w:uiPriority w:val="99"/>
    <w:semiHidden/>
    <w:unhideWhenUsed/>
    <w:rsid w:val="00A2057A"/>
    <w:pPr>
      <w:widowControl/>
      <w:autoSpaceDE/>
      <w:autoSpaceDN/>
      <w:adjustRightInd/>
    </w:pPr>
  </w:style>
  <w:style w:type="character" w:customStyle="1" w:styleId="af0">
    <w:name w:val="Текст концевой сноски Знак"/>
    <w:link w:val="10"/>
    <w:uiPriority w:val="99"/>
    <w:semiHidden/>
    <w:rsid w:val="00A2057A"/>
    <w:rPr>
      <w:sz w:val="20"/>
      <w:szCs w:val="20"/>
    </w:rPr>
  </w:style>
  <w:style w:type="character" w:styleId="af1">
    <w:name w:val="endnote reference"/>
    <w:uiPriority w:val="99"/>
    <w:unhideWhenUsed/>
    <w:rsid w:val="00A2057A"/>
    <w:rPr>
      <w:vertAlign w:val="superscript"/>
    </w:rPr>
  </w:style>
  <w:style w:type="paragraph" w:styleId="af">
    <w:name w:val="endnote text"/>
    <w:basedOn w:val="a"/>
    <w:link w:val="11"/>
    <w:rsid w:val="00A2057A"/>
  </w:style>
  <w:style w:type="character" w:customStyle="1" w:styleId="11">
    <w:name w:val="Текст концевой сноски Знак1"/>
    <w:basedOn w:val="a0"/>
    <w:link w:val="af"/>
    <w:rsid w:val="00A2057A"/>
  </w:style>
  <w:style w:type="character" w:styleId="af2">
    <w:name w:val="annotation reference"/>
    <w:rsid w:val="009F31BB"/>
    <w:rPr>
      <w:sz w:val="16"/>
      <w:szCs w:val="16"/>
    </w:rPr>
  </w:style>
  <w:style w:type="paragraph" w:styleId="af3">
    <w:name w:val="annotation text"/>
    <w:basedOn w:val="a"/>
    <w:link w:val="af4"/>
    <w:rsid w:val="009F31BB"/>
  </w:style>
  <w:style w:type="character" w:customStyle="1" w:styleId="af4">
    <w:name w:val="Текст примечания Знак"/>
    <w:basedOn w:val="a0"/>
    <w:link w:val="af3"/>
    <w:rsid w:val="009F31BB"/>
  </w:style>
  <w:style w:type="paragraph" w:styleId="af5">
    <w:name w:val="annotation subject"/>
    <w:basedOn w:val="af3"/>
    <w:next w:val="af3"/>
    <w:link w:val="af6"/>
    <w:rsid w:val="009F31BB"/>
    <w:rPr>
      <w:b/>
      <w:bCs/>
    </w:rPr>
  </w:style>
  <w:style w:type="character" w:customStyle="1" w:styleId="af6">
    <w:name w:val="Тема примечания Знак"/>
    <w:link w:val="af5"/>
    <w:rsid w:val="009F3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D68E-07FD-4692-8E4A-A90EB79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mon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alekseeva-aa</dc:creator>
  <cp:keywords/>
  <cp:lastModifiedBy>1</cp:lastModifiedBy>
  <cp:revision>8</cp:revision>
  <cp:lastPrinted>2015-04-14T06:23:00Z</cp:lastPrinted>
  <dcterms:created xsi:type="dcterms:W3CDTF">2015-04-16T06:55:00Z</dcterms:created>
  <dcterms:modified xsi:type="dcterms:W3CDTF">2015-05-13T12:15:00Z</dcterms:modified>
</cp:coreProperties>
</file>